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DA0" w:rsidRPr="009E1C0C" w:rsidRDefault="00E61DA0" w:rsidP="00E61DA0">
      <w:pPr>
        <w:jc w:val="center"/>
        <w:rPr>
          <w:rFonts w:asciiTheme="majorHAnsi" w:hAnsiTheme="majorHAnsi" w:cstheme="majorHAnsi"/>
          <w:b/>
          <w:color w:val="0070C0"/>
          <w:sz w:val="40"/>
          <w:szCs w:val="40"/>
          <w:lang w:val="fr-CH"/>
        </w:rPr>
      </w:pPr>
      <w:bookmarkStart w:id="0" w:name="_Toc182071947"/>
      <w:bookmarkStart w:id="1" w:name="_Toc182131439"/>
      <w:bookmarkStart w:id="2" w:name="_Toc195163609"/>
      <w:bookmarkStart w:id="3" w:name="_Toc195339846"/>
      <w:r w:rsidRPr="009E1C0C">
        <w:rPr>
          <w:rFonts w:asciiTheme="majorHAnsi" w:hAnsiTheme="majorHAnsi" w:cstheme="majorHAnsi"/>
          <w:b/>
          <w:color w:val="0070C0"/>
          <w:sz w:val="40"/>
          <w:szCs w:val="40"/>
          <w:lang w:val="fr-CH"/>
        </w:rPr>
        <w:t>Graphique : les expressions pour commenter un graphique</w:t>
      </w:r>
    </w:p>
    <w:p w:rsidR="00E61DA0" w:rsidRPr="009E1C0C" w:rsidRDefault="00E61DA0" w:rsidP="00DE73EE">
      <w:pPr>
        <w:rPr>
          <w:rFonts w:asciiTheme="majorHAnsi" w:hAnsiTheme="majorHAnsi" w:cstheme="majorHAnsi"/>
          <w:b/>
          <w:sz w:val="24"/>
          <w:lang w:val="fr-CH"/>
        </w:rPr>
      </w:pPr>
    </w:p>
    <w:p w:rsidR="00DE73EE" w:rsidRPr="009E1C0C" w:rsidRDefault="00DE73EE" w:rsidP="00D85001">
      <w:pPr>
        <w:jc w:val="center"/>
        <w:rPr>
          <w:rFonts w:asciiTheme="majorHAnsi" w:hAnsiTheme="majorHAnsi" w:cstheme="majorHAnsi"/>
          <w:b/>
          <w:sz w:val="24"/>
          <w:lang w:val="fr-FR"/>
        </w:rPr>
      </w:pPr>
      <w:r w:rsidRPr="009E1C0C">
        <w:rPr>
          <w:rFonts w:asciiTheme="majorHAnsi" w:hAnsiTheme="majorHAnsi" w:cstheme="majorHAnsi"/>
          <w:b/>
          <w:sz w:val="24"/>
          <w:lang w:val="fr-FR"/>
        </w:rPr>
        <w:t>Les expressions pour commenter les variations de quantité dans un graphique</w:t>
      </w:r>
      <w:bookmarkEnd w:id="0"/>
      <w:bookmarkEnd w:id="1"/>
      <w:bookmarkEnd w:id="2"/>
      <w:bookmarkEnd w:id="3"/>
    </w:p>
    <w:p w:rsidR="00DE73EE" w:rsidRPr="009E1C0C" w:rsidRDefault="00DE73EE" w:rsidP="00DE73EE">
      <w:pPr>
        <w:rPr>
          <w:rFonts w:asciiTheme="majorHAnsi" w:hAnsiTheme="majorHAnsi" w:cstheme="majorHAnsi"/>
          <w:lang w:val="fr-CH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72"/>
        <w:gridCol w:w="4473"/>
      </w:tblGrid>
      <w:tr w:rsidR="00DE73EE" w:rsidRPr="009E1C0C" w:rsidTr="00D85001">
        <w:trPr>
          <w:jc w:val="center"/>
        </w:trPr>
        <w:tc>
          <w:tcPr>
            <w:tcW w:w="4472" w:type="dxa"/>
          </w:tcPr>
          <w:p w:rsidR="00DE73EE" w:rsidRPr="009E1C0C" w:rsidRDefault="009E1C0C" w:rsidP="009E1C0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>Pour structurer le commentaire</w:t>
            </w:r>
          </w:p>
        </w:tc>
        <w:tc>
          <w:tcPr>
            <w:tcW w:w="4473" w:type="dxa"/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>Pour exprimer l’évolution des chiffres</w:t>
            </w: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bottom w:val="nil"/>
            </w:tcBorders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>Tout d’abord…</w:t>
            </w:r>
          </w:p>
        </w:tc>
        <w:tc>
          <w:tcPr>
            <w:tcW w:w="4473" w:type="dxa"/>
            <w:tcBorders>
              <w:bottom w:val="nil"/>
            </w:tcBorders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ab/>
            </w: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sym w:font="Zapf Dingbats" w:char="F0DA"/>
            </w: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ab/>
              <w:t>(une hausse)</w:t>
            </w: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top w:val="nil"/>
              <w:bottom w:val="single" w:sz="4" w:space="0" w:color="auto"/>
            </w:tcBorders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  <w:tbl>
            <w:tblPr>
              <w:tblpPr w:leftFromText="141" w:rightFromText="141" w:vertAnchor="text" w:horzAnchor="page" w:tblpX="1376" w:tblpY="-54"/>
              <w:tblOverlap w:val="never"/>
              <w:tblW w:w="3600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00"/>
              <w:gridCol w:w="1800"/>
            </w:tblGrid>
            <w:tr w:rsidR="00DE73EE" w:rsidRPr="009E1C0C">
              <w:tc>
                <w:tcPr>
                  <w:tcW w:w="1800" w:type="dxa"/>
                </w:tcPr>
                <w:p w:rsidR="00DE73EE" w:rsidRPr="009E1C0C" w:rsidRDefault="00DE73EE" w:rsidP="00D0573C">
                  <w:pPr>
                    <w:spacing w:after="120" w:line="240" w:lineRule="auto"/>
                    <w:ind w:left="252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les chiffres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ind w:left="252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</w:p>
                <w:p w:rsidR="00DE73EE" w:rsidRPr="009E1C0C" w:rsidRDefault="00DE73EE" w:rsidP="00D0573C">
                  <w:pPr>
                    <w:spacing w:after="120" w:line="240" w:lineRule="auto"/>
                    <w:ind w:left="252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</w:p>
              </w:tc>
              <w:tc>
                <w:tcPr>
                  <w:tcW w:w="180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montre(nt)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indique(nt)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révèle(nt)</w:t>
                  </w:r>
                </w:p>
              </w:tc>
            </w:tr>
          </w:tbl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  <w:tbl>
            <w:tblPr>
              <w:tblpPr w:leftFromText="141" w:rightFromText="141" w:vertAnchor="text" w:horzAnchor="page" w:tblpX="1376" w:tblpY="-54"/>
              <w:tblOverlap w:val="never"/>
              <w:tblW w:w="3600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00"/>
              <w:gridCol w:w="1800"/>
            </w:tblGrid>
            <w:tr w:rsidR="00DE73EE" w:rsidRPr="009E1C0C">
              <w:tc>
                <w:tcPr>
                  <w:tcW w:w="1800" w:type="dxa"/>
                </w:tcPr>
                <w:p w:rsidR="00DE73EE" w:rsidRPr="009E1C0C" w:rsidRDefault="00DE73EE" w:rsidP="00D0573C">
                  <w:pPr>
                    <w:spacing w:after="120" w:line="240" w:lineRule="auto"/>
                    <w:ind w:left="252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on peut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ind w:left="252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</w:p>
                <w:p w:rsidR="00DE73EE" w:rsidRPr="009E1C0C" w:rsidRDefault="00DE73EE" w:rsidP="00D0573C">
                  <w:pPr>
                    <w:spacing w:after="120" w:line="240" w:lineRule="auto"/>
                    <w:ind w:left="252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</w:p>
              </w:tc>
              <w:tc>
                <w:tcPr>
                  <w:tcW w:w="180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constater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voir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observer</w:t>
                  </w:r>
                </w:p>
              </w:tc>
            </w:tr>
          </w:tbl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</w:tc>
        <w:tc>
          <w:tcPr>
            <w:tcW w:w="4473" w:type="dxa"/>
            <w:tcBorders>
              <w:top w:val="nil"/>
              <w:bottom w:val="single" w:sz="4" w:space="0" w:color="auto"/>
            </w:tcBorders>
          </w:tcPr>
          <w:tbl>
            <w:tblPr>
              <w:tblpPr w:leftFromText="141" w:rightFromText="141" w:vertAnchor="text" w:horzAnchor="margin" w:tblpY="44"/>
              <w:tblOverlap w:val="never"/>
              <w:tblW w:w="4212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412"/>
              <w:gridCol w:w="1800"/>
            </w:tblGrid>
            <w:tr w:rsidR="00DE73EE" w:rsidRPr="009E1C0C">
              <w:tc>
                <w:tcPr>
                  <w:tcW w:w="2412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forte augmentation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croissance rapide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 net redressement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progression sensible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reprise modérée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petite amélioration</w:t>
                  </w:r>
                </w:p>
              </w:tc>
              <w:tc>
                <w:tcPr>
                  <w:tcW w:w="180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>de l’activité économique.</w:t>
                  </w:r>
                </w:p>
              </w:tc>
            </w:tr>
          </w:tbl>
          <w:tbl>
            <w:tblPr>
              <w:tblpPr w:leftFromText="141" w:rightFromText="141" w:vertAnchor="text" w:horzAnchor="margin" w:tblpY="1701"/>
              <w:tblOverlap w:val="never"/>
              <w:tblW w:w="4140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20"/>
              <w:gridCol w:w="2520"/>
            </w:tblGrid>
            <w:tr w:rsidR="00DE73EE" w:rsidRPr="009E1C0C">
              <w:tc>
                <w:tcPr>
                  <w:tcW w:w="162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que l’activité économique</w:t>
                  </w:r>
                </w:p>
              </w:tc>
              <w:tc>
                <w:tcPr>
                  <w:tcW w:w="252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a fortement augmenté.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s’est nettement redressée.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a sensiblement progressé.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s’est un peu améliorée.</w:t>
                  </w:r>
                </w:p>
              </w:tc>
            </w:tr>
          </w:tbl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bottom w:val="nil"/>
            </w:tcBorders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>Puis…</w:t>
            </w:r>
          </w:p>
        </w:tc>
        <w:tc>
          <w:tcPr>
            <w:tcW w:w="4473" w:type="dxa"/>
            <w:tcBorders>
              <w:bottom w:val="nil"/>
            </w:tcBorders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ab/>
            </w: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sym w:font="Zapf Dingbats" w:char="F0D9"/>
            </w: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CH"/>
              </w:rPr>
              <w:tab/>
              <w:t>(la stabilité)</w:t>
            </w: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top w:val="nil"/>
              <w:bottom w:val="single" w:sz="4" w:space="0" w:color="auto"/>
            </w:tcBorders>
          </w:tcPr>
          <w:tbl>
            <w:tblPr>
              <w:tblpPr w:leftFromText="141" w:rightFromText="141" w:vertAnchor="text" w:horzAnchor="margin" w:tblpXSpec="right" w:tblpY="727"/>
              <w:tblOverlap w:val="never"/>
              <w:tblW w:w="3554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440"/>
              <w:gridCol w:w="720"/>
              <w:gridCol w:w="1394"/>
            </w:tblGrid>
            <w:tr w:rsidR="00DE73EE" w:rsidRPr="009E1C0C">
              <w:tc>
                <w:tcPr>
                  <w:tcW w:w="144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selon ces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br/>
                    <w:t xml:space="preserve">   statistiques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d’après ces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br/>
                    <w:t xml:space="preserve">   chiffres</w:t>
                  </w:r>
                </w:p>
              </w:tc>
              <w:tc>
                <w:tcPr>
                  <w:tcW w:w="72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</w:pPr>
                  <w:proofErr w:type="gramStart"/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on</w:t>
                  </w:r>
                  <w:proofErr w:type="gramEnd"/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br/>
                    <w:t>(peut)</w:t>
                  </w:r>
                </w:p>
              </w:tc>
              <w:tc>
                <w:tcPr>
                  <w:tcW w:w="1394" w:type="dxa"/>
                </w:tcPr>
                <w:p w:rsidR="00DE73EE" w:rsidRPr="009E1C0C" w:rsidRDefault="00DE73EE" w:rsidP="00891568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constat</w:t>
                  </w:r>
                  <w:r w:rsidR="00891568"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e(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r)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remarque(r)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="00891568"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observe(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r</w:t>
                  </w:r>
                  <w:r w:rsidR="00891568"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)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note(r)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proofErr w:type="spellStart"/>
                  <w:r w:rsidR="00891568"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releve</w:t>
                  </w:r>
                  <w:proofErr w:type="spellEnd"/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(r)</w:t>
                  </w:r>
                </w:p>
              </w:tc>
            </w:tr>
          </w:tbl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  <w:tc>
          <w:tcPr>
            <w:tcW w:w="4473" w:type="dxa"/>
            <w:tcBorders>
              <w:top w:val="nil"/>
              <w:bottom w:val="single" w:sz="4" w:space="0" w:color="auto"/>
            </w:tcBorders>
          </w:tcPr>
          <w:tbl>
            <w:tblPr>
              <w:tblpPr w:leftFromText="141" w:rightFromText="141" w:vertAnchor="text" w:horzAnchor="margin" w:tblpY="44"/>
              <w:tblOverlap w:val="never"/>
              <w:tblW w:w="4212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412"/>
              <w:gridCol w:w="1800"/>
            </w:tblGrid>
            <w:tr w:rsidR="00DE73EE" w:rsidRPr="009E1C0C">
              <w:tc>
                <w:tcPr>
                  <w:tcW w:w="2412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stabilisation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 maintien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stagnation</w:t>
                  </w:r>
                </w:p>
              </w:tc>
              <w:tc>
                <w:tcPr>
                  <w:tcW w:w="180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>de l’activité économique.</w:t>
                  </w:r>
                </w:p>
              </w:tc>
            </w:tr>
          </w:tbl>
          <w:tbl>
            <w:tblPr>
              <w:tblpPr w:leftFromText="141" w:rightFromText="141" w:vertAnchor="text" w:horzAnchor="margin" w:tblpY="1310"/>
              <w:tblOverlap w:val="never"/>
              <w:tblW w:w="4140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20"/>
              <w:gridCol w:w="2520"/>
            </w:tblGrid>
            <w:tr w:rsidR="00DE73EE" w:rsidRPr="009E1C0C">
              <w:tc>
                <w:tcPr>
                  <w:tcW w:w="162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que l’activité économique</w:t>
                  </w:r>
                </w:p>
              </w:tc>
              <w:tc>
                <w:tcPr>
                  <w:tcW w:w="252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s’est stabilisée.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se maintient.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reste stable.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stagne.</w:t>
                  </w:r>
                </w:p>
              </w:tc>
            </w:tr>
          </w:tbl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bottom w:val="nil"/>
            </w:tcBorders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FR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FR"/>
              </w:rPr>
              <w:t>Enfin…</w:t>
            </w:r>
          </w:p>
        </w:tc>
        <w:tc>
          <w:tcPr>
            <w:tcW w:w="4473" w:type="dxa"/>
            <w:tcBorders>
              <w:bottom w:val="nil"/>
            </w:tcBorders>
          </w:tcPr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FR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FR"/>
              </w:rPr>
              <w:tab/>
            </w: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de-DE"/>
              </w:rPr>
              <w:sym w:font="Zapf Dingbats" w:char="F0D8"/>
            </w: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FR"/>
              </w:rPr>
              <w:tab/>
              <w:t>(la diminution)</w:t>
            </w: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top w:val="nil"/>
              <w:bottom w:val="nil"/>
            </w:tcBorders>
          </w:tcPr>
          <w:tbl>
            <w:tblPr>
              <w:tblpPr w:leftFromText="141" w:rightFromText="141" w:vertAnchor="text" w:horzAnchor="margin" w:tblpXSpec="right" w:tblpY="-202"/>
              <w:tblOverlap w:val="never"/>
              <w:tblW w:w="3600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340"/>
              <w:gridCol w:w="1260"/>
            </w:tblGrid>
            <w:tr w:rsidR="00DE73EE" w:rsidRPr="009E1C0C">
              <w:tc>
                <w:tcPr>
                  <w:tcW w:w="2340" w:type="dxa"/>
                  <w:tcBorders>
                    <w:bottom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 examen approfondi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des données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 xml:space="preserve">une analyse détaillée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 du graphique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 xml:space="preserve">une lecture attentive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 des chiffres</w:t>
                  </w:r>
                </w:p>
              </w:tc>
              <w:tc>
                <w:tcPr>
                  <w:tcW w:w="1260" w:type="dxa"/>
                  <w:tcBorders>
                    <w:bottom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montre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indique</w:t>
                  </w:r>
                </w:p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révèle</w:t>
                  </w:r>
                </w:p>
              </w:tc>
            </w:tr>
            <w:tr w:rsidR="00DE73EE" w:rsidRPr="009E1C0C">
              <w:tc>
                <w:tcPr>
                  <w:tcW w:w="2340" w:type="dxa"/>
                  <w:tcBorders>
                    <w:top w:val="nil"/>
                    <w:bottom w:val="nil"/>
                    <w:right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DE73EE" w:rsidRPr="009E1C0C">
              <w:tc>
                <w:tcPr>
                  <w:tcW w:w="2340" w:type="dxa"/>
                  <w:tcBorders>
                    <w:top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en examinant attentive-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 ment les chiffres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 xml:space="preserve">en analysant dans le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 détail le graphique</w:t>
                  </w:r>
                </w:p>
              </w:tc>
              <w:tc>
                <w:tcPr>
                  <w:tcW w:w="1260" w:type="dxa"/>
                  <w:tcBorders>
                    <w:top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on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 s’aperçoit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 xml:space="preserve">on se rend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 compte</w:t>
                  </w:r>
                </w:p>
              </w:tc>
            </w:tr>
          </w:tbl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  <w:tc>
          <w:tcPr>
            <w:tcW w:w="4473" w:type="dxa"/>
            <w:tcBorders>
              <w:top w:val="nil"/>
              <w:bottom w:val="nil"/>
            </w:tcBorders>
          </w:tcPr>
          <w:tbl>
            <w:tblPr>
              <w:tblpPr w:leftFromText="141" w:rightFromText="141" w:vertAnchor="text" w:horzAnchor="margin" w:tblpY="44"/>
              <w:tblOverlap w:val="never"/>
              <w:tblW w:w="4212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412"/>
              <w:gridCol w:w="1800"/>
            </w:tblGrid>
            <w:tr w:rsidR="00DE73EE" w:rsidRPr="009E1C0C">
              <w:tc>
                <w:tcPr>
                  <w:tcW w:w="2412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 ralentissement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diminution régulière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baisse constante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 recul important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dégradation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une chute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un effondrement</w:t>
                  </w:r>
                </w:p>
              </w:tc>
              <w:tc>
                <w:tcPr>
                  <w:tcW w:w="180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de l’activité économique.</w:t>
                  </w:r>
                </w:p>
              </w:tc>
            </w:tr>
          </w:tbl>
          <w:tbl>
            <w:tblPr>
              <w:tblpPr w:leftFromText="141" w:rightFromText="141" w:vertAnchor="text" w:horzAnchor="margin" w:tblpY="1858"/>
              <w:tblOverlap w:val="never"/>
              <w:tblW w:w="4140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20"/>
              <w:gridCol w:w="2520"/>
            </w:tblGrid>
            <w:tr w:rsidR="00DE73EE" w:rsidRPr="009E1C0C">
              <w:tc>
                <w:tcPr>
                  <w:tcW w:w="162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color w:val="808080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que l’activité économique</w:t>
                  </w:r>
                </w:p>
              </w:tc>
              <w:tc>
                <w:tcPr>
                  <w:tcW w:w="2520" w:type="dxa"/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s’est ralentie.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a régulièrement diminué.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est en baisse constante.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s’est dégradée.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proofErr w:type="spellStart"/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a</w:t>
                  </w:r>
                  <w:proofErr w:type="spellEnd"/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 xml:space="preserve"> </w:t>
                  </w:r>
                  <w:r w:rsidR="00891568"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reculé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 xml:space="preserve"> de manière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  <w:t xml:space="preserve">   importante.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a chuté.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s’est effondrée.</w:t>
                  </w:r>
                </w:p>
              </w:tc>
            </w:tr>
          </w:tbl>
          <w:p w:rsidR="00DE73EE" w:rsidRPr="009E1C0C" w:rsidRDefault="00DE73EE" w:rsidP="00D0573C">
            <w:pPr>
              <w:spacing w:before="120"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top w:val="nil"/>
              <w:bottom w:val="nil"/>
            </w:tcBorders>
          </w:tcPr>
          <w:p w:rsidR="00DE73EE" w:rsidRPr="009E1C0C" w:rsidRDefault="00DE73EE" w:rsidP="00D0573C">
            <w:pPr>
              <w:spacing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after="120" w:line="240" w:lineRule="auto"/>
              <w:rPr>
                <w:rFonts w:asciiTheme="majorHAnsi" w:hAnsiTheme="majorHAnsi" w:cstheme="majorHAnsi"/>
                <w:b/>
                <w:sz w:val="20"/>
                <w:szCs w:val="20"/>
                <w:lang w:val="fr-FR"/>
              </w:rPr>
            </w:pPr>
            <w:r w:rsidRPr="009E1C0C">
              <w:rPr>
                <w:rFonts w:asciiTheme="majorHAnsi" w:hAnsiTheme="majorHAnsi" w:cstheme="majorHAnsi"/>
                <w:b/>
                <w:sz w:val="20"/>
                <w:szCs w:val="20"/>
                <w:lang w:val="fr-FR"/>
              </w:rPr>
              <w:t>En conclusion…</w:t>
            </w:r>
          </w:p>
        </w:tc>
        <w:tc>
          <w:tcPr>
            <w:tcW w:w="4473" w:type="dxa"/>
            <w:tcBorders>
              <w:top w:val="nil"/>
              <w:bottom w:val="nil"/>
            </w:tcBorders>
          </w:tcPr>
          <w:p w:rsidR="00DE73EE" w:rsidRPr="009E1C0C" w:rsidRDefault="00DE73EE" w:rsidP="00D0573C">
            <w:pPr>
              <w:spacing w:after="120"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</w:tr>
      <w:tr w:rsidR="00DE73EE" w:rsidRPr="009E1C0C" w:rsidTr="00D85001">
        <w:trPr>
          <w:jc w:val="center"/>
        </w:trPr>
        <w:tc>
          <w:tcPr>
            <w:tcW w:w="4472" w:type="dxa"/>
            <w:tcBorders>
              <w:top w:val="nil"/>
            </w:tcBorders>
          </w:tcPr>
          <w:tbl>
            <w:tblPr>
              <w:tblpPr w:leftFromText="141" w:rightFromText="141" w:vertAnchor="text" w:horzAnchor="margin" w:tblpXSpec="right" w:tblpY="-50"/>
              <w:tblOverlap w:val="never"/>
              <w:tblW w:w="2880" w:type="dxa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00"/>
              <w:gridCol w:w="1080"/>
            </w:tblGrid>
            <w:tr w:rsidR="00DE73EE" w:rsidRPr="009E1C0C">
              <w:tc>
                <w:tcPr>
                  <w:tcW w:w="1800" w:type="dxa"/>
                  <w:tcBorders>
                    <w:top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 xml:space="preserve"> on peut</w:t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br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sym w:font="Wingdings" w:char="F09F"/>
                  </w: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CH"/>
                    </w:rPr>
                    <w:t>nous pouvons</w:t>
                  </w:r>
                </w:p>
              </w:tc>
              <w:tc>
                <w:tcPr>
                  <w:tcW w:w="1080" w:type="dxa"/>
                  <w:tcBorders>
                    <w:top w:val="nil"/>
                  </w:tcBorders>
                </w:tcPr>
                <w:p w:rsidR="00DE73EE" w:rsidRPr="009E1C0C" w:rsidRDefault="00DE73EE" w:rsidP="00D0573C">
                  <w:pPr>
                    <w:spacing w:after="120" w:line="240" w:lineRule="auto"/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</w:pPr>
                  <w:r w:rsidRPr="009E1C0C">
                    <w:rPr>
                      <w:rFonts w:asciiTheme="majorHAnsi" w:hAnsiTheme="majorHAnsi" w:cstheme="majorHAnsi"/>
                      <w:sz w:val="20"/>
                      <w:szCs w:val="20"/>
                      <w:lang w:val="fr-FR"/>
                    </w:rPr>
                    <w:t>affirmer</w:t>
                  </w:r>
                </w:p>
              </w:tc>
            </w:tr>
          </w:tbl>
          <w:p w:rsidR="00DE73EE" w:rsidRPr="009E1C0C" w:rsidRDefault="00DE73EE" w:rsidP="00D0573C">
            <w:pPr>
              <w:spacing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  <w:p w:rsidR="00DE73EE" w:rsidRPr="009E1C0C" w:rsidRDefault="00DE73EE" w:rsidP="00D0573C">
            <w:pPr>
              <w:spacing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bookmarkStart w:id="4" w:name="_GoBack"/>
            <w:bookmarkEnd w:id="4"/>
          </w:p>
        </w:tc>
        <w:tc>
          <w:tcPr>
            <w:tcW w:w="4473" w:type="dxa"/>
            <w:tcBorders>
              <w:top w:val="nil"/>
            </w:tcBorders>
          </w:tcPr>
          <w:p w:rsidR="00DE73EE" w:rsidRPr="009E1C0C" w:rsidRDefault="00DE73EE" w:rsidP="00D0573C">
            <w:pPr>
              <w:spacing w:line="240" w:lineRule="auto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9E1C0C">
              <w:rPr>
                <w:rFonts w:asciiTheme="majorHAnsi" w:hAnsiTheme="majorHAnsi" w:cstheme="majorHAnsi"/>
                <w:sz w:val="20"/>
                <w:szCs w:val="20"/>
                <w:lang w:val="fr-FR"/>
              </w:rPr>
              <w:t>que l’égalité des sexes n’est pas encore réalisée dans le domaine du travail.</w:t>
            </w:r>
          </w:p>
        </w:tc>
      </w:tr>
    </w:tbl>
    <w:p w:rsidR="00DE73EE" w:rsidRPr="009E1C0C" w:rsidRDefault="00DE73EE" w:rsidP="00DE73EE">
      <w:pPr>
        <w:spacing w:after="120" w:line="240" w:lineRule="auto"/>
        <w:rPr>
          <w:rFonts w:asciiTheme="majorHAnsi" w:hAnsiTheme="majorHAnsi" w:cstheme="majorHAnsi"/>
          <w:sz w:val="2"/>
          <w:szCs w:val="2"/>
          <w:lang w:val="fr-FR"/>
        </w:rPr>
      </w:pPr>
    </w:p>
    <w:p w:rsidR="00DE73EE" w:rsidRPr="009E1C0C" w:rsidRDefault="00DE73EE" w:rsidP="00DE73EE">
      <w:pPr>
        <w:spacing w:after="120" w:line="240" w:lineRule="auto"/>
        <w:rPr>
          <w:rFonts w:asciiTheme="majorHAnsi" w:hAnsiTheme="majorHAnsi" w:cstheme="majorHAnsi"/>
          <w:sz w:val="2"/>
          <w:szCs w:val="2"/>
          <w:lang w:val="fr-FR"/>
        </w:rPr>
      </w:pPr>
    </w:p>
    <w:p w:rsidR="00A76BED" w:rsidRPr="009E1C0C" w:rsidRDefault="00BC70F9" w:rsidP="009E1C0C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</w:rPr>
      </w:pPr>
      <w:r w:rsidRPr="009E1C0C">
        <w:rPr>
          <w:rFonts w:asciiTheme="majorHAnsi" w:eastAsiaTheme="minorHAnsi" w:hAnsiTheme="majorHAnsi" w:cstheme="majorHAnsi"/>
          <w:b/>
          <w:bCs/>
          <w:lang w:val="fr-FR" w:eastAsia="en-US"/>
        </w:rPr>
        <w:t xml:space="preserve">L’introduction et la conclusion sont obligatoires : </w:t>
      </w:r>
      <w:r w:rsidRPr="009E1C0C">
        <w:rPr>
          <w:rFonts w:asciiTheme="majorHAnsi" w:eastAsiaTheme="minorHAnsi" w:hAnsiTheme="majorHAnsi" w:cstheme="majorHAnsi"/>
          <w:lang w:val="fr-FR" w:eastAsia="en-US"/>
        </w:rPr>
        <w:t>elles font partie de la présentation d’un</w:t>
      </w:r>
      <w:r w:rsidR="009E1C0C">
        <w:rPr>
          <w:rFonts w:asciiTheme="majorHAnsi" w:eastAsiaTheme="minorHAnsi" w:hAnsiTheme="majorHAnsi" w:cstheme="majorHAnsi"/>
          <w:lang w:val="fr-FR" w:eastAsia="en-US"/>
        </w:rPr>
        <w:t xml:space="preserve"> </w:t>
      </w:r>
      <w:r w:rsidRPr="009E1C0C">
        <w:rPr>
          <w:rFonts w:asciiTheme="majorHAnsi" w:eastAsiaTheme="minorHAnsi" w:hAnsiTheme="majorHAnsi" w:cstheme="majorHAnsi"/>
          <w:lang w:val="fr-FR" w:eastAsia="en-US"/>
        </w:rPr>
        <w:t>graphique. Votre public l’appréciera.</w:t>
      </w:r>
    </w:p>
    <w:sectPr w:rsidR="00A76BED" w:rsidRPr="009E1C0C" w:rsidSect="00D85001">
      <w:pgSz w:w="11900" w:h="16840"/>
      <w:pgMar w:top="720" w:right="720" w:bottom="720" w:left="720" w:header="708" w:footer="708" w:gutter="0"/>
      <w:cols w:space="708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ixed Miriam Transparent">
    <w:charset w:val="B1"/>
    <w:family w:val="modern"/>
    <w:pitch w:val="fixed"/>
    <w:sig w:usb0="00000801" w:usb1="00000000" w:usb2="00000000" w:usb3="00000000" w:csb0="0000002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Zapf Dingbats">
    <w:altName w:val="Wingdings 2"/>
    <w:charset w:val="02"/>
    <w:family w:val="auto"/>
    <w:pitch w:val="variable"/>
    <w:sig w:usb0="00000000" w:usb1="00000000" w:usb2="0001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C2404"/>
    <w:multiLevelType w:val="multilevel"/>
    <w:tmpl w:val="EFB45B7A"/>
    <w:styleLink w:val="NummerierteList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hint="default"/>
        <w:sz w:val="21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3"/>
      </w:pPr>
      <w:rPr>
        <w:rFonts w:ascii="Times New Roman" w:hAnsi="Times New Roman"/>
        <w:color w:val="auto"/>
        <w:sz w:val="21"/>
        <w:szCs w:val="21"/>
        <w:u w:val="no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>
    <w:nsid w:val="079510E4"/>
    <w:multiLevelType w:val="singleLevel"/>
    <w:tmpl w:val="9C7A9A86"/>
    <w:lvl w:ilvl="0">
      <w:start w:val="6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EE51839"/>
    <w:multiLevelType w:val="hybridMultilevel"/>
    <w:tmpl w:val="152C8F54"/>
    <w:lvl w:ilvl="0" w:tplc="147A0E54">
      <w:start w:val="1"/>
      <w:numFmt w:val="bullet"/>
      <w:lvlText w:val=""/>
      <w:lvlJc w:val="left"/>
      <w:pPr>
        <w:tabs>
          <w:tab w:val="num" w:pos="1571"/>
        </w:tabs>
        <w:ind w:left="1571" w:hanging="851"/>
      </w:pPr>
      <w:rPr>
        <w:rFonts w:ascii="Wingdings" w:hAnsi="Wingdings" w:hint="default"/>
        <w:sz w:val="4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5C1054"/>
    <w:multiLevelType w:val="multilevel"/>
    <w:tmpl w:val="4BDA4890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1CDB3A23"/>
    <w:multiLevelType w:val="singleLevel"/>
    <w:tmpl w:val="9C7A9A86"/>
    <w:lvl w:ilvl="0">
      <w:start w:val="6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D310632"/>
    <w:multiLevelType w:val="hybridMultilevel"/>
    <w:tmpl w:val="CC128934"/>
    <w:lvl w:ilvl="0" w:tplc="9FDC325C">
      <w:start w:val="1"/>
      <w:numFmt w:val="bullet"/>
      <w:lvlText w:val=""/>
      <w:lvlJc w:val="left"/>
      <w:pPr>
        <w:tabs>
          <w:tab w:val="num" w:pos="1559"/>
        </w:tabs>
        <w:ind w:left="1559" w:hanging="851"/>
      </w:pPr>
      <w:rPr>
        <w:rFonts w:ascii="Wingdings" w:hAnsi="Wingdings" w:hint="default"/>
        <w:sz w:val="20"/>
      </w:rPr>
    </w:lvl>
    <w:lvl w:ilvl="1" w:tplc="980A49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5E3099"/>
    <w:multiLevelType w:val="singleLevel"/>
    <w:tmpl w:val="9C7A9A86"/>
    <w:lvl w:ilvl="0">
      <w:start w:val="6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15D1E5D"/>
    <w:multiLevelType w:val="multilevel"/>
    <w:tmpl w:val="F1E8005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284C1761"/>
    <w:multiLevelType w:val="hybridMultilevel"/>
    <w:tmpl w:val="2270A90A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904BA1"/>
    <w:multiLevelType w:val="hybridMultilevel"/>
    <w:tmpl w:val="4CA2448C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91F529F"/>
    <w:multiLevelType w:val="hybridMultilevel"/>
    <w:tmpl w:val="DB9ED4FA"/>
    <w:lvl w:ilvl="0" w:tplc="74043D3A">
      <w:start w:val="1"/>
      <w:numFmt w:val="bullet"/>
      <w:lvlText w:val=""/>
      <w:lvlJc w:val="left"/>
      <w:pPr>
        <w:tabs>
          <w:tab w:val="num" w:pos="580"/>
        </w:tabs>
        <w:ind w:left="579" w:hanging="283"/>
      </w:pPr>
      <w:rPr>
        <w:rFonts w:ascii="Symbol" w:hAnsi="Symbol" w:hint="default"/>
        <w:sz w:val="24"/>
        <w:szCs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736"/>
        </w:tabs>
        <w:ind w:left="1736" w:hanging="360"/>
      </w:pPr>
      <w:rPr>
        <w:rFonts w:ascii="Courier New" w:hAnsi="Courier New" w:cs="Calibri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456"/>
        </w:tabs>
        <w:ind w:left="245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176"/>
        </w:tabs>
        <w:ind w:left="317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896"/>
        </w:tabs>
        <w:ind w:left="3896" w:hanging="360"/>
      </w:pPr>
      <w:rPr>
        <w:rFonts w:ascii="Courier New" w:hAnsi="Courier New" w:cs="Calibri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16"/>
        </w:tabs>
        <w:ind w:left="461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336"/>
        </w:tabs>
        <w:ind w:left="533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056"/>
        </w:tabs>
        <w:ind w:left="6056" w:hanging="360"/>
      </w:pPr>
      <w:rPr>
        <w:rFonts w:ascii="Courier New" w:hAnsi="Courier New" w:cs="Calibri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776"/>
        </w:tabs>
        <w:ind w:left="6776" w:hanging="360"/>
      </w:pPr>
      <w:rPr>
        <w:rFonts w:ascii="Wingdings" w:hAnsi="Wingdings" w:hint="default"/>
      </w:rPr>
    </w:lvl>
  </w:abstractNum>
  <w:abstractNum w:abstractNumId="11">
    <w:nsid w:val="2D6E09F9"/>
    <w:multiLevelType w:val="hybridMultilevel"/>
    <w:tmpl w:val="5574A002"/>
    <w:lvl w:ilvl="0" w:tplc="79648E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E967713"/>
    <w:multiLevelType w:val="hybridMultilevel"/>
    <w:tmpl w:val="A6B628D4"/>
    <w:lvl w:ilvl="0" w:tplc="15EE9D4E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F770EC"/>
    <w:multiLevelType w:val="hybridMultilevel"/>
    <w:tmpl w:val="9B7AFC9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8364ED"/>
    <w:multiLevelType w:val="hybridMultilevel"/>
    <w:tmpl w:val="42120F7E"/>
    <w:lvl w:ilvl="0" w:tplc="9FDC325C">
      <w:start w:val="1"/>
      <w:numFmt w:val="bullet"/>
      <w:lvlText w:val=""/>
      <w:lvlJc w:val="left"/>
      <w:pPr>
        <w:tabs>
          <w:tab w:val="num" w:pos="1559"/>
        </w:tabs>
        <w:ind w:left="1559" w:hanging="851"/>
      </w:pPr>
      <w:rPr>
        <w:rFonts w:ascii="Wingdings" w:hAnsi="Wingdings" w:hint="default"/>
        <w:color w:val="auto"/>
        <w:sz w:val="20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5">
    <w:nsid w:val="38E907E3"/>
    <w:multiLevelType w:val="singleLevel"/>
    <w:tmpl w:val="9C7A9A86"/>
    <w:lvl w:ilvl="0">
      <w:start w:val="6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403E5DA2"/>
    <w:multiLevelType w:val="singleLevel"/>
    <w:tmpl w:val="9C7A9A86"/>
    <w:lvl w:ilvl="0">
      <w:start w:val="6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44C5092E"/>
    <w:multiLevelType w:val="hybridMultilevel"/>
    <w:tmpl w:val="C9D6CD30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3020B6"/>
    <w:multiLevelType w:val="singleLevel"/>
    <w:tmpl w:val="9C7A9A86"/>
    <w:lvl w:ilvl="0">
      <w:start w:val="6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484E29FD"/>
    <w:multiLevelType w:val="hybridMultilevel"/>
    <w:tmpl w:val="DB364CAC"/>
    <w:lvl w:ilvl="0" w:tplc="169A7E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B4716E9"/>
    <w:multiLevelType w:val="hybridMultilevel"/>
    <w:tmpl w:val="36FCBED8"/>
    <w:lvl w:ilvl="0" w:tplc="6848F0C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737755"/>
    <w:multiLevelType w:val="multilevel"/>
    <w:tmpl w:val="060AF1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>
    <w:nsid w:val="50EE0FC7"/>
    <w:multiLevelType w:val="multilevel"/>
    <w:tmpl w:val="EE98BE16"/>
    <w:styleLink w:val="Aufzhlung"/>
    <w:lvl w:ilvl="0">
      <w:start w:val="1"/>
      <w:numFmt w:val="bullet"/>
      <w:lvlText w:val="­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  <w:i w:val="0"/>
        <w:color w:val="auto"/>
        <w:sz w:val="21"/>
        <w:szCs w:val="21"/>
        <w:u w:val="none"/>
      </w:rPr>
    </w:lvl>
    <w:lvl w:ilvl="1">
      <w:start w:val="1"/>
      <w:numFmt w:val="bullet"/>
      <w:lvlText w:val="­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sz w:val="21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alibri" w:hint="default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alibri" w:hint="default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3">
    <w:nsid w:val="52780003"/>
    <w:multiLevelType w:val="hybridMultilevel"/>
    <w:tmpl w:val="BA62D57A"/>
    <w:lvl w:ilvl="0" w:tplc="9FDC325C">
      <w:start w:val="1"/>
      <w:numFmt w:val="bullet"/>
      <w:lvlText w:val=""/>
      <w:lvlJc w:val="left"/>
      <w:pPr>
        <w:tabs>
          <w:tab w:val="num" w:pos="1559"/>
        </w:tabs>
        <w:ind w:left="1559" w:hanging="851"/>
      </w:pPr>
      <w:rPr>
        <w:rFonts w:ascii="Wingdings" w:hAnsi="Wingdings" w:hint="default"/>
        <w:color w:val="auto"/>
        <w:sz w:val="20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4">
    <w:nsid w:val="553E7DA6"/>
    <w:multiLevelType w:val="multilevel"/>
    <w:tmpl w:val="063478EE"/>
    <w:lvl w:ilvl="0">
      <w:start w:val="1"/>
      <w:numFmt w:val="decimal"/>
      <w:pStyle w:val="Ttulo1"/>
      <w:lvlText w:val="%1"/>
      <w:lvlJc w:val="left"/>
      <w:pPr>
        <w:tabs>
          <w:tab w:val="num" w:pos="40"/>
        </w:tabs>
        <w:ind w:left="40" w:hanging="40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"/>
        </w:tabs>
        <w:ind w:left="57" w:hanging="57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1"/>
        </w:tabs>
        <w:ind w:left="71" w:hanging="71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>
    <w:nsid w:val="59101165"/>
    <w:multiLevelType w:val="hybridMultilevel"/>
    <w:tmpl w:val="EC46E334"/>
    <w:lvl w:ilvl="0" w:tplc="151E7D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EC51BA0"/>
    <w:multiLevelType w:val="hybridMultilevel"/>
    <w:tmpl w:val="EA403676"/>
    <w:lvl w:ilvl="0" w:tplc="74043D3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libri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libri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libri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0"/>
  </w:num>
  <w:num w:numId="3">
    <w:abstractNumId w:val="22"/>
  </w:num>
  <w:num w:numId="4">
    <w:abstractNumId w:val="14"/>
  </w:num>
  <w:num w:numId="5">
    <w:abstractNumId w:val="23"/>
  </w:num>
  <w:num w:numId="6">
    <w:abstractNumId w:val="11"/>
  </w:num>
  <w:num w:numId="7">
    <w:abstractNumId w:val="25"/>
  </w:num>
  <w:num w:numId="8">
    <w:abstractNumId w:val="5"/>
  </w:num>
  <w:num w:numId="9">
    <w:abstractNumId w:val="19"/>
  </w:num>
  <w:num w:numId="10">
    <w:abstractNumId w:val="10"/>
  </w:num>
  <w:num w:numId="11">
    <w:abstractNumId w:val="3"/>
  </w:num>
  <w:num w:numId="12">
    <w:abstractNumId w:val="21"/>
  </w:num>
  <w:num w:numId="13">
    <w:abstractNumId w:val="7"/>
  </w:num>
  <w:num w:numId="14">
    <w:abstractNumId w:val="2"/>
  </w:num>
  <w:num w:numId="15">
    <w:abstractNumId w:val="13"/>
  </w:num>
  <w:num w:numId="16">
    <w:abstractNumId w:val="9"/>
  </w:num>
  <w:num w:numId="17">
    <w:abstractNumId w:val="18"/>
  </w:num>
  <w:num w:numId="18">
    <w:abstractNumId w:val="4"/>
  </w:num>
  <w:num w:numId="19">
    <w:abstractNumId w:val="16"/>
  </w:num>
  <w:num w:numId="20">
    <w:abstractNumId w:val="1"/>
  </w:num>
  <w:num w:numId="21">
    <w:abstractNumId w:val="15"/>
  </w:num>
  <w:num w:numId="22">
    <w:abstractNumId w:val="6"/>
  </w:num>
  <w:num w:numId="23">
    <w:abstractNumId w:val="12"/>
  </w:num>
  <w:num w:numId="24">
    <w:abstractNumId w:val="26"/>
  </w:num>
  <w:num w:numId="25">
    <w:abstractNumId w:val="17"/>
  </w:num>
  <w:num w:numId="26">
    <w:abstractNumId w:val="8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3EE"/>
    <w:rsid w:val="000C5A38"/>
    <w:rsid w:val="00137F1B"/>
    <w:rsid w:val="00411E0E"/>
    <w:rsid w:val="00577980"/>
    <w:rsid w:val="00891568"/>
    <w:rsid w:val="009E1C0C"/>
    <w:rsid w:val="00B7577D"/>
    <w:rsid w:val="00BC70F9"/>
    <w:rsid w:val="00BF71BB"/>
    <w:rsid w:val="00C03F65"/>
    <w:rsid w:val="00D85001"/>
    <w:rsid w:val="00DE73EE"/>
    <w:rsid w:val="00E61DA0"/>
    <w:rsid w:val="00EF03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4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3EE"/>
    <w:pPr>
      <w:spacing w:line="255" w:lineRule="atLeast"/>
    </w:pPr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paragraph" w:styleId="Ttulo1">
    <w:name w:val="heading 1"/>
    <w:basedOn w:val="Normal"/>
    <w:next w:val="Normal"/>
    <w:link w:val="Ttulo1Car"/>
    <w:qFormat/>
    <w:rsid w:val="00DE73EE"/>
    <w:pPr>
      <w:keepNext/>
      <w:keepLines/>
      <w:widowControl w:val="0"/>
      <w:numPr>
        <w:numId w:val="1"/>
      </w:numPr>
      <w:spacing w:before="260"/>
      <w:outlineLvl w:val="0"/>
    </w:pPr>
    <w:rPr>
      <w:rFonts w:cs="Arial"/>
      <w:b/>
      <w:bCs/>
    </w:rPr>
  </w:style>
  <w:style w:type="paragraph" w:styleId="Ttulo2">
    <w:name w:val="heading 2"/>
    <w:basedOn w:val="Normal"/>
    <w:next w:val="Normal"/>
    <w:link w:val="Ttulo2Car"/>
    <w:qFormat/>
    <w:rsid w:val="00DE73EE"/>
    <w:pPr>
      <w:keepNext/>
      <w:numPr>
        <w:ilvl w:val="1"/>
        <w:numId w:val="1"/>
      </w:numPr>
      <w:spacing w:before="260"/>
      <w:outlineLvl w:val="1"/>
    </w:pPr>
    <w:rPr>
      <w:rFonts w:cs="Arial"/>
      <w:b/>
      <w:bCs/>
      <w:iCs/>
    </w:rPr>
  </w:style>
  <w:style w:type="paragraph" w:styleId="Ttulo3">
    <w:name w:val="heading 3"/>
    <w:basedOn w:val="Normal"/>
    <w:next w:val="Normal"/>
    <w:link w:val="Ttulo3Car"/>
    <w:qFormat/>
    <w:rsid w:val="00DE73EE"/>
    <w:pPr>
      <w:keepNext/>
      <w:numPr>
        <w:ilvl w:val="2"/>
        <w:numId w:val="1"/>
      </w:numPr>
      <w:spacing w:before="260"/>
      <w:outlineLvl w:val="2"/>
    </w:pPr>
    <w:rPr>
      <w:rFonts w:cs="Arial"/>
      <w:b/>
      <w:bCs/>
      <w:szCs w:val="26"/>
    </w:rPr>
  </w:style>
  <w:style w:type="paragraph" w:styleId="Ttulo4">
    <w:name w:val="heading 4"/>
    <w:basedOn w:val="Normal"/>
    <w:next w:val="Normal"/>
    <w:link w:val="Ttulo4Car"/>
    <w:qFormat/>
    <w:rsid w:val="00DE73EE"/>
    <w:pPr>
      <w:keepNext/>
      <w:numPr>
        <w:ilvl w:val="3"/>
        <w:numId w:val="1"/>
      </w:numPr>
      <w:spacing w:before="240" w:after="60"/>
      <w:outlineLvl w:val="3"/>
    </w:pPr>
    <w:rPr>
      <w:b/>
      <w:bCs/>
      <w:szCs w:val="28"/>
    </w:rPr>
  </w:style>
  <w:style w:type="paragraph" w:styleId="Ttulo5">
    <w:name w:val="heading 5"/>
    <w:basedOn w:val="Normal"/>
    <w:next w:val="Normal"/>
    <w:link w:val="Ttulo5Car"/>
    <w:qFormat/>
    <w:rsid w:val="00DE73EE"/>
    <w:pPr>
      <w:numPr>
        <w:ilvl w:val="4"/>
        <w:numId w:val="1"/>
      </w:numPr>
      <w:spacing w:before="240" w:after="60"/>
      <w:outlineLvl w:val="4"/>
    </w:pPr>
    <w:rPr>
      <w:b/>
      <w:bCs/>
      <w:iCs/>
      <w:szCs w:val="26"/>
    </w:rPr>
  </w:style>
  <w:style w:type="paragraph" w:styleId="Ttulo6">
    <w:name w:val="heading 6"/>
    <w:basedOn w:val="Normal"/>
    <w:next w:val="Normal"/>
    <w:link w:val="Ttulo6Car"/>
    <w:qFormat/>
    <w:rsid w:val="00DE73EE"/>
    <w:pPr>
      <w:numPr>
        <w:ilvl w:val="5"/>
        <w:numId w:val="1"/>
      </w:numPr>
      <w:spacing w:before="240" w:after="60"/>
      <w:outlineLvl w:val="5"/>
    </w:pPr>
    <w:rPr>
      <w:b/>
      <w:bCs/>
      <w:szCs w:val="22"/>
    </w:rPr>
  </w:style>
  <w:style w:type="paragraph" w:styleId="Ttulo7">
    <w:name w:val="heading 7"/>
    <w:basedOn w:val="Normal"/>
    <w:next w:val="Normal"/>
    <w:link w:val="Ttulo7Car"/>
    <w:qFormat/>
    <w:rsid w:val="00DE73EE"/>
    <w:pPr>
      <w:numPr>
        <w:ilvl w:val="6"/>
        <w:numId w:val="1"/>
      </w:num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link w:val="Ttulo8Car"/>
    <w:qFormat/>
    <w:rsid w:val="00DE73EE"/>
    <w:pPr>
      <w:numPr>
        <w:ilvl w:val="7"/>
        <w:numId w:val="1"/>
      </w:numPr>
      <w:spacing w:before="240" w:after="60"/>
      <w:outlineLvl w:val="7"/>
    </w:pPr>
    <w:rPr>
      <w:iCs/>
      <w:sz w:val="20"/>
      <w:szCs w:val="24"/>
    </w:rPr>
  </w:style>
  <w:style w:type="paragraph" w:styleId="Ttulo9">
    <w:name w:val="heading 9"/>
    <w:basedOn w:val="Normal"/>
    <w:next w:val="Normal"/>
    <w:link w:val="Ttulo9Car"/>
    <w:qFormat/>
    <w:rsid w:val="00DE73EE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bsatz-Standardschriftart">
    <w:name w:val="Absatz-Standardschriftart"/>
    <w:semiHidden/>
    <w:rsid w:val="00570FB9"/>
  </w:style>
  <w:style w:type="character" w:customStyle="1" w:styleId="berschrift1Zeichen">
    <w:name w:val="Überschrift 1 Zeichen"/>
    <w:basedOn w:val="Fuentedeprrafopredeter"/>
    <w:uiPriority w:val="9"/>
    <w:rsid w:val="00DE73E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de-CH" w:eastAsia="de-CH"/>
    </w:rPr>
  </w:style>
  <w:style w:type="character" w:customStyle="1" w:styleId="Ttulo2Car">
    <w:name w:val="Título 2 Car"/>
    <w:basedOn w:val="Fuentedeprrafopredeter"/>
    <w:link w:val="Ttulo2"/>
    <w:rsid w:val="00DE73EE"/>
    <w:rPr>
      <w:rFonts w:ascii="Times New Roman" w:eastAsia="Times New Roman" w:hAnsi="Times New Roman" w:cs="Arial"/>
      <w:b/>
      <w:bCs/>
      <w:iCs/>
      <w:sz w:val="21"/>
      <w:szCs w:val="21"/>
      <w:lang w:val="de-CH" w:eastAsia="de-CH"/>
    </w:rPr>
  </w:style>
  <w:style w:type="character" w:customStyle="1" w:styleId="Ttulo3Car">
    <w:name w:val="Título 3 Car"/>
    <w:basedOn w:val="Fuentedeprrafopredeter"/>
    <w:link w:val="Ttulo3"/>
    <w:rsid w:val="00DE73EE"/>
    <w:rPr>
      <w:rFonts w:ascii="Times New Roman" w:eastAsia="Times New Roman" w:hAnsi="Times New Roman" w:cs="Arial"/>
      <w:b/>
      <w:bCs/>
      <w:sz w:val="21"/>
      <w:szCs w:val="26"/>
      <w:lang w:val="de-CH" w:eastAsia="de-CH"/>
    </w:rPr>
  </w:style>
  <w:style w:type="character" w:customStyle="1" w:styleId="Ttulo4Car">
    <w:name w:val="Título 4 Car"/>
    <w:basedOn w:val="Fuentedeprrafopredeter"/>
    <w:link w:val="Ttulo4"/>
    <w:rsid w:val="00DE73EE"/>
    <w:rPr>
      <w:rFonts w:ascii="Times New Roman" w:eastAsia="Times New Roman" w:hAnsi="Times New Roman" w:cs="Times New Roman"/>
      <w:b/>
      <w:bCs/>
      <w:sz w:val="21"/>
      <w:szCs w:val="28"/>
      <w:lang w:val="de-CH" w:eastAsia="de-CH"/>
    </w:rPr>
  </w:style>
  <w:style w:type="character" w:customStyle="1" w:styleId="Ttulo5Car">
    <w:name w:val="Título 5 Car"/>
    <w:basedOn w:val="Fuentedeprrafopredeter"/>
    <w:link w:val="Ttulo5"/>
    <w:rsid w:val="00DE73EE"/>
    <w:rPr>
      <w:rFonts w:ascii="Times New Roman" w:eastAsia="Times New Roman" w:hAnsi="Times New Roman" w:cs="Times New Roman"/>
      <w:b/>
      <w:bCs/>
      <w:iCs/>
      <w:sz w:val="21"/>
      <w:szCs w:val="26"/>
      <w:lang w:val="de-CH" w:eastAsia="de-CH"/>
    </w:rPr>
  </w:style>
  <w:style w:type="character" w:customStyle="1" w:styleId="Ttulo6Car">
    <w:name w:val="Título 6 Car"/>
    <w:basedOn w:val="Fuentedeprrafopredeter"/>
    <w:link w:val="Ttulo6"/>
    <w:rsid w:val="00DE73EE"/>
    <w:rPr>
      <w:rFonts w:ascii="Times New Roman" w:eastAsia="Times New Roman" w:hAnsi="Times New Roman" w:cs="Times New Roman"/>
      <w:b/>
      <w:bCs/>
      <w:sz w:val="21"/>
      <w:szCs w:val="22"/>
      <w:lang w:val="de-CH" w:eastAsia="de-CH"/>
    </w:rPr>
  </w:style>
  <w:style w:type="character" w:customStyle="1" w:styleId="Ttulo7Car">
    <w:name w:val="Título 7 Car"/>
    <w:basedOn w:val="Fuentedeprrafopredeter"/>
    <w:link w:val="Ttulo7"/>
    <w:rsid w:val="00DE73EE"/>
    <w:rPr>
      <w:rFonts w:ascii="Times New Roman" w:eastAsia="Times New Roman" w:hAnsi="Times New Roman" w:cs="Times New Roman"/>
      <w:sz w:val="21"/>
      <w:szCs w:val="24"/>
      <w:lang w:val="de-CH" w:eastAsia="de-CH"/>
    </w:rPr>
  </w:style>
  <w:style w:type="character" w:customStyle="1" w:styleId="Ttulo8Car">
    <w:name w:val="Título 8 Car"/>
    <w:basedOn w:val="Fuentedeprrafopredeter"/>
    <w:link w:val="Ttulo8"/>
    <w:rsid w:val="00DE73EE"/>
    <w:rPr>
      <w:rFonts w:ascii="Times New Roman" w:eastAsia="Times New Roman" w:hAnsi="Times New Roman" w:cs="Times New Roman"/>
      <w:iCs/>
      <w:szCs w:val="24"/>
      <w:lang w:val="de-CH" w:eastAsia="de-CH"/>
    </w:rPr>
  </w:style>
  <w:style w:type="character" w:customStyle="1" w:styleId="Ttulo9Car">
    <w:name w:val="Título 9 Car"/>
    <w:basedOn w:val="Fuentedeprrafopredeter"/>
    <w:link w:val="Ttulo9"/>
    <w:rsid w:val="00DE73EE"/>
    <w:rPr>
      <w:rFonts w:ascii="Times New Roman" w:eastAsia="Times New Roman" w:hAnsi="Times New Roman" w:cs="Arial"/>
      <w:sz w:val="21"/>
      <w:szCs w:val="22"/>
      <w:lang w:val="de-CH" w:eastAsia="de-CH"/>
    </w:rPr>
  </w:style>
  <w:style w:type="paragraph" w:styleId="Encabezado">
    <w:name w:val="header"/>
    <w:basedOn w:val="Normal"/>
    <w:link w:val="EncabezadoCar"/>
    <w:rsid w:val="00DE73EE"/>
    <w:pPr>
      <w:spacing w:line="190" w:lineRule="exact"/>
    </w:pPr>
    <w:rPr>
      <w:spacing w:val="4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rsid w:val="00DE73EE"/>
    <w:rPr>
      <w:rFonts w:ascii="Times New Roman" w:eastAsia="Times New Roman" w:hAnsi="Times New Roman" w:cs="Times New Roman"/>
      <w:spacing w:val="4"/>
      <w:sz w:val="16"/>
      <w:szCs w:val="16"/>
      <w:lang w:val="de-CH" w:eastAsia="de-CH"/>
    </w:rPr>
  </w:style>
  <w:style w:type="paragraph" w:styleId="Piedepgina">
    <w:name w:val="footer"/>
    <w:basedOn w:val="Normal"/>
    <w:link w:val="PiedepginaCar"/>
    <w:rsid w:val="00DE73EE"/>
    <w:pPr>
      <w:tabs>
        <w:tab w:val="center" w:pos="4536"/>
        <w:tab w:val="right" w:pos="9072"/>
      </w:tabs>
      <w:spacing w:line="200" w:lineRule="exact"/>
    </w:pPr>
    <w:rPr>
      <w:spacing w:val="4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DE73EE"/>
    <w:rPr>
      <w:rFonts w:ascii="Times New Roman" w:eastAsia="Times New Roman" w:hAnsi="Times New Roman" w:cs="Times New Roman"/>
      <w:spacing w:val="4"/>
      <w:sz w:val="16"/>
      <w:szCs w:val="16"/>
      <w:lang w:val="de-CH" w:eastAsia="de-CH"/>
    </w:rPr>
  </w:style>
  <w:style w:type="paragraph" w:customStyle="1" w:styleId="berschriftmitSeitenwechsel">
    <w:name w:val="Überschrift mit Seitenwechsel"/>
    <w:basedOn w:val="Normal"/>
    <w:next w:val="Normal"/>
    <w:rsid w:val="00DE73EE"/>
    <w:pPr>
      <w:pageBreakBefore/>
    </w:pPr>
    <w:rPr>
      <w:b/>
    </w:rPr>
  </w:style>
  <w:style w:type="paragraph" w:customStyle="1" w:styleId="a">
    <w:basedOn w:val="Normal"/>
    <w:next w:val="Sangra2detindependiente"/>
    <w:rsid w:val="00DE73EE"/>
    <w:pPr>
      <w:spacing w:after="120" w:line="480" w:lineRule="auto"/>
      <w:ind w:left="283"/>
    </w:pPr>
  </w:style>
  <w:style w:type="paragraph" w:customStyle="1" w:styleId="Betreff">
    <w:name w:val="Betreff"/>
    <w:basedOn w:val="Normal"/>
    <w:next w:val="Normal"/>
    <w:rsid w:val="00DE73EE"/>
    <w:pPr>
      <w:spacing w:after="260"/>
    </w:pPr>
    <w:rPr>
      <w:b/>
    </w:rPr>
  </w:style>
  <w:style w:type="paragraph" w:customStyle="1" w:styleId="zEmpty">
    <w:name w:val="z_Empty"/>
    <w:basedOn w:val="Normal"/>
    <w:rsid w:val="00DE73EE"/>
    <w:rPr>
      <w:vanish/>
      <w:color w:val="FFFFFF"/>
    </w:rPr>
  </w:style>
  <w:style w:type="paragraph" w:styleId="Textodeglobo">
    <w:name w:val="Balloon Text"/>
    <w:basedOn w:val="Normal"/>
    <w:link w:val="TextodegloboCar"/>
    <w:semiHidden/>
    <w:rsid w:val="00DE73E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DE73EE"/>
    <w:rPr>
      <w:rFonts w:ascii="Tahoma" w:eastAsia="Times New Roman" w:hAnsi="Tahoma" w:cs="Tahoma"/>
      <w:sz w:val="16"/>
      <w:szCs w:val="16"/>
      <w:lang w:val="de-CH" w:eastAsia="de-CH"/>
    </w:rPr>
  </w:style>
  <w:style w:type="paragraph" w:customStyle="1" w:styleId="zFill">
    <w:name w:val="z_Fill"/>
    <w:basedOn w:val="Normal"/>
    <w:rsid w:val="00DE73EE"/>
    <w:pPr>
      <w:spacing w:line="20" w:lineRule="exact"/>
    </w:pPr>
    <w:rPr>
      <w:sz w:val="2"/>
      <w:szCs w:val="2"/>
    </w:rPr>
  </w:style>
  <w:style w:type="paragraph" w:customStyle="1" w:styleId="berschrift">
    <w:name w:val="Überschrift"/>
    <w:basedOn w:val="Normal"/>
    <w:next w:val="Normal"/>
    <w:rsid w:val="00DE73EE"/>
    <w:rPr>
      <w:b/>
    </w:rPr>
  </w:style>
  <w:style w:type="paragraph" w:styleId="Textonotapie">
    <w:name w:val="footnote text"/>
    <w:basedOn w:val="Normal"/>
    <w:link w:val="TextonotapieCar"/>
    <w:semiHidden/>
    <w:rsid w:val="00DE73EE"/>
    <w:rPr>
      <w:sz w:val="16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DE73EE"/>
    <w:rPr>
      <w:rFonts w:ascii="Times New Roman" w:eastAsia="Times New Roman" w:hAnsi="Times New Roman" w:cs="Times New Roman"/>
      <w:sz w:val="16"/>
      <w:lang w:val="de-CH" w:eastAsia="de-CH"/>
    </w:rPr>
  </w:style>
  <w:style w:type="paragraph" w:styleId="TDC7">
    <w:name w:val="toc 7"/>
    <w:basedOn w:val="Normal"/>
    <w:next w:val="Normal"/>
    <w:autoRedefine/>
    <w:semiHidden/>
    <w:rsid w:val="00DE73EE"/>
    <w:pPr>
      <w:ind w:left="1260"/>
    </w:pPr>
    <w:rPr>
      <w:rFonts w:ascii="Times" w:hAnsi="Times"/>
    </w:rPr>
  </w:style>
  <w:style w:type="paragraph" w:styleId="TDC1">
    <w:name w:val="toc 1"/>
    <w:basedOn w:val="Normal"/>
    <w:next w:val="Normal"/>
    <w:autoRedefine/>
    <w:uiPriority w:val="39"/>
    <w:qFormat/>
    <w:rsid w:val="00DE73EE"/>
    <w:pPr>
      <w:tabs>
        <w:tab w:val="left" w:pos="630"/>
        <w:tab w:val="left" w:pos="1470"/>
        <w:tab w:val="right" w:leader="dot" w:pos="8794"/>
      </w:tabs>
    </w:pPr>
    <w:rPr>
      <w:b/>
      <w:noProof/>
      <w:lang w:val="fr-CH"/>
    </w:rPr>
  </w:style>
  <w:style w:type="paragraph" w:styleId="TDC2">
    <w:name w:val="toc 2"/>
    <w:basedOn w:val="Normal"/>
    <w:next w:val="Normal"/>
    <w:autoRedefine/>
    <w:uiPriority w:val="39"/>
    <w:qFormat/>
    <w:rsid w:val="00DE73EE"/>
    <w:pPr>
      <w:tabs>
        <w:tab w:val="left" w:pos="630"/>
        <w:tab w:val="right" w:leader="dot" w:pos="8794"/>
      </w:tabs>
    </w:pPr>
  </w:style>
  <w:style w:type="paragraph" w:styleId="TDC3">
    <w:name w:val="toc 3"/>
    <w:basedOn w:val="Normal"/>
    <w:next w:val="Normal"/>
    <w:autoRedefine/>
    <w:uiPriority w:val="39"/>
    <w:semiHidden/>
    <w:qFormat/>
    <w:rsid w:val="00DE73EE"/>
    <w:pPr>
      <w:tabs>
        <w:tab w:val="left" w:pos="629"/>
        <w:tab w:val="left" w:pos="840"/>
        <w:tab w:val="right" w:leader="dot" w:pos="8794"/>
      </w:tabs>
    </w:pPr>
  </w:style>
  <w:style w:type="paragraph" w:styleId="TDC4">
    <w:name w:val="toc 4"/>
    <w:basedOn w:val="Normal"/>
    <w:next w:val="Normal"/>
    <w:autoRedefine/>
    <w:semiHidden/>
    <w:rsid w:val="00DE73EE"/>
    <w:pPr>
      <w:ind w:left="630"/>
    </w:pPr>
    <w:rPr>
      <w:rFonts w:ascii="Times" w:hAnsi="Times"/>
    </w:rPr>
  </w:style>
  <w:style w:type="paragraph" w:styleId="TDC5">
    <w:name w:val="toc 5"/>
    <w:basedOn w:val="Normal"/>
    <w:next w:val="Normal"/>
    <w:autoRedefine/>
    <w:semiHidden/>
    <w:rsid w:val="00DE73EE"/>
    <w:pPr>
      <w:ind w:left="840"/>
    </w:pPr>
    <w:rPr>
      <w:rFonts w:ascii="Times" w:hAnsi="Times"/>
    </w:rPr>
  </w:style>
  <w:style w:type="paragraph" w:styleId="TDC6">
    <w:name w:val="toc 6"/>
    <w:basedOn w:val="Normal"/>
    <w:next w:val="Normal"/>
    <w:autoRedefine/>
    <w:semiHidden/>
    <w:rsid w:val="00DE73EE"/>
    <w:pPr>
      <w:ind w:left="1050"/>
    </w:pPr>
    <w:rPr>
      <w:rFonts w:ascii="Times" w:hAnsi="Times"/>
    </w:rPr>
  </w:style>
  <w:style w:type="paragraph" w:styleId="TDC8">
    <w:name w:val="toc 8"/>
    <w:basedOn w:val="Normal"/>
    <w:next w:val="Normal"/>
    <w:autoRedefine/>
    <w:semiHidden/>
    <w:rsid w:val="00DE73EE"/>
    <w:pPr>
      <w:ind w:left="1470"/>
    </w:pPr>
    <w:rPr>
      <w:rFonts w:ascii="Times" w:hAnsi="Times"/>
    </w:rPr>
  </w:style>
  <w:style w:type="paragraph" w:styleId="TDC9">
    <w:name w:val="toc 9"/>
    <w:basedOn w:val="Normal"/>
    <w:next w:val="Normal"/>
    <w:autoRedefine/>
    <w:semiHidden/>
    <w:rsid w:val="00DE73EE"/>
    <w:pPr>
      <w:ind w:left="1680"/>
    </w:pPr>
    <w:rPr>
      <w:rFonts w:ascii="Times" w:hAnsi="Times"/>
    </w:rPr>
  </w:style>
  <w:style w:type="paragraph" w:styleId="ndice1">
    <w:name w:val="index 1"/>
    <w:basedOn w:val="Normal"/>
    <w:next w:val="Normal"/>
    <w:autoRedefine/>
    <w:semiHidden/>
    <w:rsid w:val="00DE73EE"/>
    <w:pPr>
      <w:ind w:left="210" w:hanging="210"/>
    </w:pPr>
  </w:style>
  <w:style w:type="character" w:styleId="Refdenotaalpie">
    <w:name w:val="footnote reference"/>
    <w:basedOn w:val="Fuentedeprrafopredeter"/>
    <w:semiHidden/>
    <w:rsid w:val="00DE73EE"/>
    <w:rPr>
      <w:vertAlign w:val="superscript"/>
    </w:rPr>
  </w:style>
  <w:style w:type="numbering" w:customStyle="1" w:styleId="NummerierteListe">
    <w:name w:val="Nummerierte Liste"/>
    <w:basedOn w:val="Sinlista"/>
    <w:rsid w:val="00DE73EE"/>
    <w:pPr>
      <w:numPr>
        <w:numId w:val="2"/>
      </w:numPr>
    </w:pPr>
  </w:style>
  <w:style w:type="paragraph" w:styleId="Mapadeldocumento">
    <w:name w:val="Document Map"/>
    <w:basedOn w:val="Normal"/>
    <w:link w:val="MapadeldocumentoCar"/>
    <w:semiHidden/>
    <w:rsid w:val="00DE73EE"/>
    <w:pPr>
      <w:shd w:val="clear" w:color="auto" w:fill="000080"/>
    </w:pPr>
    <w:rPr>
      <w:rFonts w:ascii="Tahoma" w:hAnsi="Tahoma" w:cs="Tahoma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DE73EE"/>
    <w:rPr>
      <w:rFonts w:ascii="Tahoma" w:eastAsia="Times New Roman" w:hAnsi="Tahoma" w:cs="Tahoma"/>
      <w:sz w:val="21"/>
      <w:szCs w:val="21"/>
      <w:shd w:val="clear" w:color="auto" w:fill="000080"/>
      <w:lang w:val="de-CH" w:eastAsia="de-CH"/>
    </w:rPr>
  </w:style>
  <w:style w:type="paragraph" w:styleId="ndice4">
    <w:name w:val="index 4"/>
    <w:basedOn w:val="Normal"/>
    <w:next w:val="Normal"/>
    <w:autoRedefine/>
    <w:semiHidden/>
    <w:rsid w:val="00DE73EE"/>
    <w:pPr>
      <w:ind w:left="840" w:hanging="210"/>
    </w:pPr>
  </w:style>
  <w:style w:type="numbering" w:customStyle="1" w:styleId="Aufzhlung">
    <w:name w:val="Aufzählung"/>
    <w:basedOn w:val="Sinlista"/>
    <w:rsid w:val="00DE73EE"/>
    <w:pPr>
      <w:numPr>
        <w:numId w:val="3"/>
      </w:numPr>
    </w:pPr>
  </w:style>
  <w:style w:type="paragraph" w:customStyle="1" w:styleId="Formatvorlage1">
    <w:name w:val="Formatvorlage1"/>
    <w:basedOn w:val="Ttulo1"/>
    <w:autoRedefine/>
    <w:rsid w:val="00DE73EE"/>
    <w:rPr>
      <w:sz w:val="28"/>
      <w:szCs w:val="28"/>
      <w:lang w:val="fr-CH"/>
    </w:rPr>
  </w:style>
  <w:style w:type="paragraph" w:customStyle="1" w:styleId="Listenabsatz1">
    <w:name w:val="Listenabsatz1"/>
    <w:basedOn w:val="Normal"/>
    <w:rsid w:val="00DE73E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de-DE" w:eastAsia="en-US"/>
    </w:rPr>
  </w:style>
  <w:style w:type="paragraph" w:styleId="Textoindependiente">
    <w:name w:val="Body Text"/>
    <w:basedOn w:val="Normal"/>
    <w:link w:val="TextoindependienteCar"/>
    <w:semiHidden/>
    <w:rsid w:val="00DE73EE"/>
    <w:pPr>
      <w:spacing w:line="240" w:lineRule="auto"/>
    </w:pPr>
    <w:rPr>
      <w:rFonts w:ascii="Century Gothic" w:eastAsia="MS Gothic" w:hAnsi="Century Gothic" w:cs="Fixed Miriam Transparent"/>
      <w:i/>
      <w:iCs/>
      <w:sz w:val="24"/>
      <w:szCs w:val="24"/>
      <w:lang w:val="fr-FR" w:eastAsia="de-DE" w:bidi="he-IL"/>
    </w:rPr>
  </w:style>
  <w:style w:type="character" w:customStyle="1" w:styleId="TextkrperZeichen">
    <w:name w:val="Textkörper Zeichen"/>
    <w:basedOn w:val="Fuentedeprrafopredeter"/>
    <w:uiPriority w:val="99"/>
    <w:semiHidden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DE73EE"/>
    <w:rPr>
      <w:rFonts w:ascii="Century Gothic" w:eastAsia="MS Gothic" w:hAnsi="Century Gothic" w:cs="Fixed Miriam Transparent"/>
      <w:i/>
      <w:iCs/>
      <w:sz w:val="24"/>
      <w:szCs w:val="24"/>
      <w:lang w:val="fr-FR" w:eastAsia="de-DE" w:bidi="he-IL"/>
    </w:rPr>
  </w:style>
  <w:style w:type="paragraph" w:styleId="Textodebloque">
    <w:name w:val="Block Text"/>
    <w:basedOn w:val="Normal"/>
    <w:rsid w:val="00DE73EE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0" w:color="auto"/>
      </w:pBdr>
      <w:overflowPunct w:val="0"/>
      <w:autoSpaceDE w:val="0"/>
      <w:autoSpaceDN w:val="0"/>
      <w:adjustRightInd w:val="0"/>
      <w:spacing w:line="240" w:lineRule="auto"/>
      <w:ind w:left="525" w:right="7"/>
      <w:textAlignment w:val="baseline"/>
    </w:pPr>
    <w:rPr>
      <w:rFonts w:ascii="Century Gothic" w:hAnsi="Century Gothic"/>
      <w:sz w:val="18"/>
      <w:szCs w:val="20"/>
      <w:lang w:val="fr-CH" w:eastAsia="de-DE"/>
    </w:rPr>
  </w:style>
  <w:style w:type="character" w:styleId="Textoennegrita">
    <w:name w:val="Strong"/>
    <w:basedOn w:val="Fuentedeprrafopredeter"/>
    <w:qFormat/>
    <w:rsid w:val="00DE73EE"/>
    <w:rPr>
      <w:b/>
      <w:bCs/>
    </w:rPr>
  </w:style>
  <w:style w:type="paragraph" w:styleId="NormalWeb">
    <w:name w:val="Normal (Web)"/>
    <w:basedOn w:val="Normal"/>
    <w:uiPriority w:val="99"/>
    <w:rsid w:val="00DE73EE"/>
    <w:pPr>
      <w:spacing w:before="100" w:beforeAutospacing="1" w:after="100" w:afterAutospacing="1" w:line="240" w:lineRule="auto"/>
    </w:pPr>
    <w:rPr>
      <w:color w:val="008000"/>
      <w:sz w:val="24"/>
      <w:szCs w:val="24"/>
      <w:lang w:eastAsia="de-DE"/>
    </w:rPr>
  </w:style>
  <w:style w:type="paragraph" w:styleId="Textoindependiente2">
    <w:name w:val="Body Text 2"/>
    <w:basedOn w:val="Normal"/>
    <w:link w:val="Textoindependiente2Car"/>
    <w:rsid w:val="00DE73E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paragraph" w:styleId="Prrafodelista">
    <w:name w:val="List Paragraph"/>
    <w:basedOn w:val="Normal"/>
    <w:qFormat/>
    <w:rsid w:val="00DE73EE"/>
    <w:pPr>
      <w:spacing w:after="200" w:line="276" w:lineRule="auto"/>
      <w:ind w:left="708"/>
    </w:pPr>
    <w:rPr>
      <w:rFonts w:ascii="Calibri" w:eastAsia="Calibri" w:hAnsi="Calibri"/>
      <w:sz w:val="22"/>
      <w:szCs w:val="22"/>
      <w:lang w:val="de-DE" w:eastAsia="en-US"/>
    </w:rPr>
  </w:style>
  <w:style w:type="character" w:customStyle="1" w:styleId="mw-headline">
    <w:name w:val="mw-headline"/>
    <w:basedOn w:val="Fuentedeprrafopredeter"/>
    <w:rsid w:val="00DE73EE"/>
  </w:style>
  <w:style w:type="paragraph" w:styleId="Ttulo">
    <w:name w:val="Title"/>
    <w:basedOn w:val="Normal"/>
    <w:link w:val="TtuloCar"/>
    <w:qFormat/>
    <w:rsid w:val="00DE73EE"/>
    <w:pPr>
      <w:spacing w:line="240" w:lineRule="auto"/>
      <w:jc w:val="center"/>
    </w:pPr>
    <w:rPr>
      <w:rFonts w:ascii="Georgia" w:hAnsi="Georgia"/>
      <w:b/>
      <w:bCs/>
      <w:sz w:val="22"/>
      <w:szCs w:val="24"/>
      <w:lang w:val="fr-CH" w:eastAsia="de-DE"/>
    </w:rPr>
  </w:style>
  <w:style w:type="character" w:customStyle="1" w:styleId="TtuloCar">
    <w:name w:val="Título Car"/>
    <w:basedOn w:val="Fuentedeprrafopredeter"/>
    <w:link w:val="Ttulo"/>
    <w:rsid w:val="00DE73EE"/>
    <w:rPr>
      <w:rFonts w:ascii="Georgia" w:eastAsia="Times New Roman" w:hAnsi="Georgia" w:cs="Times New Roman"/>
      <w:b/>
      <w:bCs/>
      <w:sz w:val="22"/>
      <w:szCs w:val="24"/>
      <w:lang w:val="fr-CH" w:eastAsia="de-DE"/>
    </w:rPr>
  </w:style>
  <w:style w:type="paragraph" w:styleId="Textoindependiente3">
    <w:name w:val="Body Text 3"/>
    <w:basedOn w:val="Normal"/>
    <w:link w:val="Textoindependiente3Car"/>
    <w:rsid w:val="00DE73EE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E73EE"/>
    <w:rPr>
      <w:rFonts w:ascii="Times New Roman" w:eastAsia="Times New Roman" w:hAnsi="Times New Roman" w:cs="Times New Roman"/>
      <w:sz w:val="16"/>
      <w:szCs w:val="16"/>
      <w:lang w:val="de-CH" w:eastAsia="de-CH"/>
    </w:rPr>
  </w:style>
  <w:style w:type="paragraph" w:customStyle="1" w:styleId="berschrift13">
    <w:name w:val="Überschrift 13"/>
    <w:basedOn w:val="Normal"/>
    <w:rsid w:val="00DE73EE"/>
    <w:pPr>
      <w:spacing w:after="75" w:line="240" w:lineRule="auto"/>
      <w:outlineLvl w:val="1"/>
    </w:pPr>
    <w:rPr>
      <w:rFonts w:ascii="Trebuchet MS" w:hAnsi="Trebuchet MS"/>
      <w:b/>
      <w:bCs/>
      <w:color w:val="003366"/>
      <w:kern w:val="36"/>
      <w:sz w:val="27"/>
      <w:szCs w:val="27"/>
    </w:rPr>
  </w:style>
  <w:style w:type="paragraph" w:customStyle="1" w:styleId="StandardWeb9">
    <w:name w:val="Standard (Web)9"/>
    <w:basedOn w:val="Normal"/>
    <w:rsid w:val="00DE73EE"/>
    <w:pPr>
      <w:spacing w:before="225" w:after="75" w:line="240" w:lineRule="auto"/>
    </w:pPr>
    <w:rPr>
      <w:rFonts w:ascii="Arial" w:hAnsi="Arial" w:cs="Arial"/>
      <w:sz w:val="20"/>
      <w:szCs w:val="20"/>
    </w:rPr>
  </w:style>
  <w:style w:type="character" w:customStyle="1" w:styleId="auteur">
    <w:name w:val="auteur"/>
    <w:basedOn w:val="Fuentedeprrafopredeter"/>
    <w:rsid w:val="00DE73EE"/>
  </w:style>
  <w:style w:type="character" w:customStyle="1" w:styleId="Hyperlink17">
    <w:name w:val="Hyperlink17"/>
    <w:basedOn w:val="Fuentedeprrafopredeter"/>
    <w:rsid w:val="00DE73EE"/>
    <w:rPr>
      <w:b/>
      <w:bCs/>
      <w:strike w:val="0"/>
      <w:dstrike w:val="0"/>
      <w:color w:val="000000"/>
      <w:u w:val="none"/>
      <w:effect w:val="none"/>
    </w:rPr>
  </w:style>
  <w:style w:type="paragraph" w:styleId="TtulodeTDC">
    <w:name w:val="TOC Heading"/>
    <w:basedOn w:val="Ttulo1"/>
    <w:next w:val="Normal"/>
    <w:uiPriority w:val="39"/>
    <w:qFormat/>
    <w:rsid w:val="00DE73EE"/>
    <w:pPr>
      <w:widowControl/>
      <w:numPr>
        <w:numId w:val="0"/>
      </w:numPr>
      <w:spacing w:before="480" w:line="276" w:lineRule="auto"/>
      <w:outlineLvl w:val="9"/>
    </w:pPr>
    <w:rPr>
      <w:rFonts w:ascii="Cambria" w:hAnsi="Cambria" w:cs="Times New Roman"/>
      <w:color w:val="365F91"/>
      <w:sz w:val="28"/>
      <w:szCs w:val="28"/>
      <w:lang w:val="de-DE" w:eastAsia="en-US"/>
    </w:rPr>
  </w:style>
  <w:style w:type="paragraph" w:customStyle="1" w:styleId="Formatvorlage2">
    <w:name w:val="Formatvorlage2"/>
    <w:basedOn w:val="Ttulo1"/>
    <w:link w:val="Formatvorlage2Zchn"/>
    <w:qFormat/>
    <w:rsid w:val="00DE73EE"/>
    <w:pPr>
      <w:numPr>
        <w:numId w:val="0"/>
      </w:numPr>
    </w:pPr>
    <w:rPr>
      <w:sz w:val="28"/>
      <w:szCs w:val="28"/>
      <w:lang w:val="fr-CH"/>
    </w:rPr>
  </w:style>
  <w:style w:type="character" w:customStyle="1" w:styleId="Ttulo1Car">
    <w:name w:val="Título 1 Car"/>
    <w:basedOn w:val="Fuentedeprrafopredeter"/>
    <w:link w:val="Ttulo1"/>
    <w:rsid w:val="00DE73EE"/>
    <w:rPr>
      <w:rFonts w:ascii="Times New Roman" w:eastAsia="Times New Roman" w:hAnsi="Times New Roman" w:cs="Arial"/>
      <w:b/>
      <w:bCs/>
      <w:sz w:val="21"/>
      <w:szCs w:val="21"/>
      <w:lang w:val="de-CH" w:eastAsia="de-CH"/>
    </w:rPr>
  </w:style>
  <w:style w:type="character" w:customStyle="1" w:styleId="Formatvorlage2Zchn">
    <w:name w:val="Formatvorlage2 Zchn"/>
    <w:basedOn w:val="Ttulo1Car"/>
    <w:link w:val="Formatvorlage2"/>
    <w:rsid w:val="00DE73EE"/>
    <w:rPr>
      <w:rFonts w:ascii="Times New Roman" w:eastAsia="Times New Roman" w:hAnsi="Times New Roman" w:cs="Arial"/>
      <w:b/>
      <w:bCs/>
      <w:sz w:val="28"/>
      <w:szCs w:val="28"/>
      <w:lang w:val="fr-CH" w:eastAsia="de-CH"/>
    </w:rPr>
  </w:style>
  <w:style w:type="character" w:styleId="Hipervnculo">
    <w:name w:val="Hyperlink"/>
    <w:basedOn w:val="Fuentedeprrafopredeter"/>
    <w:uiPriority w:val="99"/>
    <w:semiHidden/>
    <w:unhideWhenUsed/>
    <w:rsid w:val="00DE73E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DE73E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DE73E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character" w:styleId="Hipervnculovisitado">
    <w:name w:val="FollowedHyperlink"/>
    <w:basedOn w:val="Fuentedeprrafopredeter"/>
    <w:uiPriority w:val="99"/>
    <w:semiHidden/>
    <w:unhideWhenUsed/>
    <w:rsid w:val="00DE73EE"/>
    <w:rPr>
      <w:color w:val="800080" w:themeColor="followedHyperlink"/>
      <w:u w:val="single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DE73E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4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3EE"/>
    <w:pPr>
      <w:spacing w:line="255" w:lineRule="atLeast"/>
    </w:pPr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paragraph" w:styleId="Ttulo1">
    <w:name w:val="heading 1"/>
    <w:basedOn w:val="Normal"/>
    <w:next w:val="Normal"/>
    <w:link w:val="Ttulo1Car"/>
    <w:qFormat/>
    <w:rsid w:val="00DE73EE"/>
    <w:pPr>
      <w:keepNext/>
      <w:keepLines/>
      <w:widowControl w:val="0"/>
      <w:numPr>
        <w:numId w:val="1"/>
      </w:numPr>
      <w:spacing w:before="260"/>
      <w:outlineLvl w:val="0"/>
    </w:pPr>
    <w:rPr>
      <w:rFonts w:cs="Arial"/>
      <w:b/>
      <w:bCs/>
    </w:rPr>
  </w:style>
  <w:style w:type="paragraph" w:styleId="Ttulo2">
    <w:name w:val="heading 2"/>
    <w:basedOn w:val="Normal"/>
    <w:next w:val="Normal"/>
    <w:link w:val="Ttulo2Car"/>
    <w:qFormat/>
    <w:rsid w:val="00DE73EE"/>
    <w:pPr>
      <w:keepNext/>
      <w:numPr>
        <w:ilvl w:val="1"/>
        <w:numId w:val="1"/>
      </w:numPr>
      <w:spacing w:before="260"/>
      <w:outlineLvl w:val="1"/>
    </w:pPr>
    <w:rPr>
      <w:rFonts w:cs="Arial"/>
      <w:b/>
      <w:bCs/>
      <w:iCs/>
    </w:rPr>
  </w:style>
  <w:style w:type="paragraph" w:styleId="Ttulo3">
    <w:name w:val="heading 3"/>
    <w:basedOn w:val="Normal"/>
    <w:next w:val="Normal"/>
    <w:link w:val="Ttulo3Car"/>
    <w:qFormat/>
    <w:rsid w:val="00DE73EE"/>
    <w:pPr>
      <w:keepNext/>
      <w:numPr>
        <w:ilvl w:val="2"/>
        <w:numId w:val="1"/>
      </w:numPr>
      <w:spacing w:before="260"/>
      <w:outlineLvl w:val="2"/>
    </w:pPr>
    <w:rPr>
      <w:rFonts w:cs="Arial"/>
      <w:b/>
      <w:bCs/>
      <w:szCs w:val="26"/>
    </w:rPr>
  </w:style>
  <w:style w:type="paragraph" w:styleId="Ttulo4">
    <w:name w:val="heading 4"/>
    <w:basedOn w:val="Normal"/>
    <w:next w:val="Normal"/>
    <w:link w:val="Ttulo4Car"/>
    <w:qFormat/>
    <w:rsid w:val="00DE73EE"/>
    <w:pPr>
      <w:keepNext/>
      <w:numPr>
        <w:ilvl w:val="3"/>
        <w:numId w:val="1"/>
      </w:numPr>
      <w:spacing w:before="240" w:after="60"/>
      <w:outlineLvl w:val="3"/>
    </w:pPr>
    <w:rPr>
      <w:b/>
      <w:bCs/>
      <w:szCs w:val="28"/>
    </w:rPr>
  </w:style>
  <w:style w:type="paragraph" w:styleId="Ttulo5">
    <w:name w:val="heading 5"/>
    <w:basedOn w:val="Normal"/>
    <w:next w:val="Normal"/>
    <w:link w:val="Ttulo5Car"/>
    <w:qFormat/>
    <w:rsid w:val="00DE73EE"/>
    <w:pPr>
      <w:numPr>
        <w:ilvl w:val="4"/>
        <w:numId w:val="1"/>
      </w:numPr>
      <w:spacing w:before="240" w:after="60"/>
      <w:outlineLvl w:val="4"/>
    </w:pPr>
    <w:rPr>
      <w:b/>
      <w:bCs/>
      <w:iCs/>
      <w:szCs w:val="26"/>
    </w:rPr>
  </w:style>
  <w:style w:type="paragraph" w:styleId="Ttulo6">
    <w:name w:val="heading 6"/>
    <w:basedOn w:val="Normal"/>
    <w:next w:val="Normal"/>
    <w:link w:val="Ttulo6Car"/>
    <w:qFormat/>
    <w:rsid w:val="00DE73EE"/>
    <w:pPr>
      <w:numPr>
        <w:ilvl w:val="5"/>
        <w:numId w:val="1"/>
      </w:numPr>
      <w:spacing w:before="240" w:after="60"/>
      <w:outlineLvl w:val="5"/>
    </w:pPr>
    <w:rPr>
      <w:b/>
      <w:bCs/>
      <w:szCs w:val="22"/>
    </w:rPr>
  </w:style>
  <w:style w:type="paragraph" w:styleId="Ttulo7">
    <w:name w:val="heading 7"/>
    <w:basedOn w:val="Normal"/>
    <w:next w:val="Normal"/>
    <w:link w:val="Ttulo7Car"/>
    <w:qFormat/>
    <w:rsid w:val="00DE73EE"/>
    <w:pPr>
      <w:numPr>
        <w:ilvl w:val="6"/>
        <w:numId w:val="1"/>
      </w:num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link w:val="Ttulo8Car"/>
    <w:qFormat/>
    <w:rsid w:val="00DE73EE"/>
    <w:pPr>
      <w:numPr>
        <w:ilvl w:val="7"/>
        <w:numId w:val="1"/>
      </w:numPr>
      <w:spacing w:before="240" w:after="60"/>
      <w:outlineLvl w:val="7"/>
    </w:pPr>
    <w:rPr>
      <w:iCs/>
      <w:sz w:val="20"/>
      <w:szCs w:val="24"/>
    </w:rPr>
  </w:style>
  <w:style w:type="paragraph" w:styleId="Ttulo9">
    <w:name w:val="heading 9"/>
    <w:basedOn w:val="Normal"/>
    <w:next w:val="Normal"/>
    <w:link w:val="Ttulo9Car"/>
    <w:qFormat/>
    <w:rsid w:val="00DE73EE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bsatz-Standardschriftart">
    <w:name w:val="Absatz-Standardschriftart"/>
    <w:semiHidden/>
    <w:rsid w:val="00570FB9"/>
  </w:style>
  <w:style w:type="character" w:customStyle="1" w:styleId="berschrift1Zeichen">
    <w:name w:val="Überschrift 1 Zeichen"/>
    <w:basedOn w:val="Fuentedeprrafopredeter"/>
    <w:uiPriority w:val="9"/>
    <w:rsid w:val="00DE73E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de-CH" w:eastAsia="de-CH"/>
    </w:rPr>
  </w:style>
  <w:style w:type="character" w:customStyle="1" w:styleId="Ttulo2Car">
    <w:name w:val="Título 2 Car"/>
    <w:basedOn w:val="Fuentedeprrafopredeter"/>
    <w:link w:val="Ttulo2"/>
    <w:rsid w:val="00DE73EE"/>
    <w:rPr>
      <w:rFonts w:ascii="Times New Roman" w:eastAsia="Times New Roman" w:hAnsi="Times New Roman" w:cs="Arial"/>
      <w:b/>
      <w:bCs/>
      <w:iCs/>
      <w:sz w:val="21"/>
      <w:szCs w:val="21"/>
      <w:lang w:val="de-CH" w:eastAsia="de-CH"/>
    </w:rPr>
  </w:style>
  <w:style w:type="character" w:customStyle="1" w:styleId="Ttulo3Car">
    <w:name w:val="Título 3 Car"/>
    <w:basedOn w:val="Fuentedeprrafopredeter"/>
    <w:link w:val="Ttulo3"/>
    <w:rsid w:val="00DE73EE"/>
    <w:rPr>
      <w:rFonts w:ascii="Times New Roman" w:eastAsia="Times New Roman" w:hAnsi="Times New Roman" w:cs="Arial"/>
      <w:b/>
      <w:bCs/>
      <w:sz w:val="21"/>
      <w:szCs w:val="26"/>
      <w:lang w:val="de-CH" w:eastAsia="de-CH"/>
    </w:rPr>
  </w:style>
  <w:style w:type="character" w:customStyle="1" w:styleId="Ttulo4Car">
    <w:name w:val="Título 4 Car"/>
    <w:basedOn w:val="Fuentedeprrafopredeter"/>
    <w:link w:val="Ttulo4"/>
    <w:rsid w:val="00DE73EE"/>
    <w:rPr>
      <w:rFonts w:ascii="Times New Roman" w:eastAsia="Times New Roman" w:hAnsi="Times New Roman" w:cs="Times New Roman"/>
      <w:b/>
      <w:bCs/>
      <w:sz w:val="21"/>
      <w:szCs w:val="28"/>
      <w:lang w:val="de-CH" w:eastAsia="de-CH"/>
    </w:rPr>
  </w:style>
  <w:style w:type="character" w:customStyle="1" w:styleId="Ttulo5Car">
    <w:name w:val="Título 5 Car"/>
    <w:basedOn w:val="Fuentedeprrafopredeter"/>
    <w:link w:val="Ttulo5"/>
    <w:rsid w:val="00DE73EE"/>
    <w:rPr>
      <w:rFonts w:ascii="Times New Roman" w:eastAsia="Times New Roman" w:hAnsi="Times New Roman" w:cs="Times New Roman"/>
      <w:b/>
      <w:bCs/>
      <w:iCs/>
      <w:sz w:val="21"/>
      <w:szCs w:val="26"/>
      <w:lang w:val="de-CH" w:eastAsia="de-CH"/>
    </w:rPr>
  </w:style>
  <w:style w:type="character" w:customStyle="1" w:styleId="Ttulo6Car">
    <w:name w:val="Título 6 Car"/>
    <w:basedOn w:val="Fuentedeprrafopredeter"/>
    <w:link w:val="Ttulo6"/>
    <w:rsid w:val="00DE73EE"/>
    <w:rPr>
      <w:rFonts w:ascii="Times New Roman" w:eastAsia="Times New Roman" w:hAnsi="Times New Roman" w:cs="Times New Roman"/>
      <w:b/>
      <w:bCs/>
      <w:sz w:val="21"/>
      <w:szCs w:val="22"/>
      <w:lang w:val="de-CH" w:eastAsia="de-CH"/>
    </w:rPr>
  </w:style>
  <w:style w:type="character" w:customStyle="1" w:styleId="Ttulo7Car">
    <w:name w:val="Título 7 Car"/>
    <w:basedOn w:val="Fuentedeprrafopredeter"/>
    <w:link w:val="Ttulo7"/>
    <w:rsid w:val="00DE73EE"/>
    <w:rPr>
      <w:rFonts w:ascii="Times New Roman" w:eastAsia="Times New Roman" w:hAnsi="Times New Roman" w:cs="Times New Roman"/>
      <w:sz w:val="21"/>
      <w:szCs w:val="24"/>
      <w:lang w:val="de-CH" w:eastAsia="de-CH"/>
    </w:rPr>
  </w:style>
  <w:style w:type="character" w:customStyle="1" w:styleId="Ttulo8Car">
    <w:name w:val="Título 8 Car"/>
    <w:basedOn w:val="Fuentedeprrafopredeter"/>
    <w:link w:val="Ttulo8"/>
    <w:rsid w:val="00DE73EE"/>
    <w:rPr>
      <w:rFonts w:ascii="Times New Roman" w:eastAsia="Times New Roman" w:hAnsi="Times New Roman" w:cs="Times New Roman"/>
      <w:iCs/>
      <w:szCs w:val="24"/>
      <w:lang w:val="de-CH" w:eastAsia="de-CH"/>
    </w:rPr>
  </w:style>
  <w:style w:type="character" w:customStyle="1" w:styleId="Ttulo9Car">
    <w:name w:val="Título 9 Car"/>
    <w:basedOn w:val="Fuentedeprrafopredeter"/>
    <w:link w:val="Ttulo9"/>
    <w:rsid w:val="00DE73EE"/>
    <w:rPr>
      <w:rFonts w:ascii="Times New Roman" w:eastAsia="Times New Roman" w:hAnsi="Times New Roman" w:cs="Arial"/>
      <w:sz w:val="21"/>
      <w:szCs w:val="22"/>
      <w:lang w:val="de-CH" w:eastAsia="de-CH"/>
    </w:rPr>
  </w:style>
  <w:style w:type="paragraph" w:styleId="Encabezado">
    <w:name w:val="header"/>
    <w:basedOn w:val="Normal"/>
    <w:link w:val="EncabezadoCar"/>
    <w:rsid w:val="00DE73EE"/>
    <w:pPr>
      <w:spacing w:line="190" w:lineRule="exact"/>
    </w:pPr>
    <w:rPr>
      <w:spacing w:val="4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rsid w:val="00DE73EE"/>
    <w:rPr>
      <w:rFonts w:ascii="Times New Roman" w:eastAsia="Times New Roman" w:hAnsi="Times New Roman" w:cs="Times New Roman"/>
      <w:spacing w:val="4"/>
      <w:sz w:val="16"/>
      <w:szCs w:val="16"/>
      <w:lang w:val="de-CH" w:eastAsia="de-CH"/>
    </w:rPr>
  </w:style>
  <w:style w:type="paragraph" w:styleId="Piedepgina">
    <w:name w:val="footer"/>
    <w:basedOn w:val="Normal"/>
    <w:link w:val="PiedepginaCar"/>
    <w:rsid w:val="00DE73EE"/>
    <w:pPr>
      <w:tabs>
        <w:tab w:val="center" w:pos="4536"/>
        <w:tab w:val="right" w:pos="9072"/>
      </w:tabs>
      <w:spacing w:line="200" w:lineRule="exact"/>
    </w:pPr>
    <w:rPr>
      <w:spacing w:val="4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DE73EE"/>
    <w:rPr>
      <w:rFonts w:ascii="Times New Roman" w:eastAsia="Times New Roman" w:hAnsi="Times New Roman" w:cs="Times New Roman"/>
      <w:spacing w:val="4"/>
      <w:sz w:val="16"/>
      <w:szCs w:val="16"/>
      <w:lang w:val="de-CH" w:eastAsia="de-CH"/>
    </w:rPr>
  </w:style>
  <w:style w:type="paragraph" w:customStyle="1" w:styleId="berschriftmitSeitenwechsel">
    <w:name w:val="Überschrift mit Seitenwechsel"/>
    <w:basedOn w:val="Normal"/>
    <w:next w:val="Normal"/>
    <w:rsid w:val="00DE73EE"/>
    <w:pPr>
      <w:pageBreakBefore/>
    </w:pPr>
    <w:rPr>
      <w:b/>
    </w:rPr>
  </w:style>
  <w:style w:type="paragraph" w:customStyle="1" w:styleId="a">
    <w:basedOn w:val="Normal"/>
    <w:next w:val="Sangra2detindependiente"/>
    <w:rsid w:val="00DE73EE"/>
    <w:pPr>
      <w:spacing w:after="120" w:line="480" w:lineRule="auto"/>
      <w:ind w:left="283"/>
    </w:pPr>
  </w:style>
  <w:style w:type="paragraph" w:customStyle="1" w:styleId="Betreff">
    <w:name w:val="Betreff"/>
    <w:basedOn w:val="Normal"/>
    <w:next w:val="Normal"/>
    <w:rsid w:val="00DE73EE"/>
    <w:pPr>
      <w:spacing w:after="260"/>
    </w:pPr>
    <w:rPr>
      <w:b/>
    </w:rPr>
  </w:style>
  <w:style w:type="paragraph" w:customStyle="1" w:styleId="zEmpty">
    <w:name w:val="z_Empty"/>
    <w:basedOn w:val="Normal"/>
    <w:rsid w:val="00DE73EE"/>
    <w:rPr>
      <w:vanish/>
      <w:color w:val="FFFFFF"/>
    </w:rPr>
  </w:style>
  <w:style w:type="paragraph" w:styleId="Textodeglobo">
    <w:name w:val="Balloon Text"/>
    <w:basedOn w:val="Normal"/>
    <w:link w:val="TextodegloboCar"/>
    <w:semiHidden/>
    <w:rsid w:val="00DE73E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DE73EE"/>
    <w:rPr>
      <w:rFonts w:ascii="Tahoma" w:eastAsia="Times New Roman" w:hAnsi="Tahoma" w:cs="Tahoma"/>
      <w:sz w:val="16"/>
      <w:szCs w:val="16"/>
      <w:lang w:val="de-CH" w:eastAsia="de-CH"/>
    </w:rPr>
  </w:style>
  <w:style w:type="paragraph" w:customStyle="1" w:styleId="zFill">
    <w:name w:val="z_Fill"/>
    <w:basedOn w:val="Normal"/>
    <w:rsid w:val="00DE73EE"/>
    <w:pPr>
      <w:spacing w:line="20" w:lineRule="exact"/>
    </w:pPr>
    <w:rPr>
      <w:sz w:val="2"/>
      <w:szCs w:val="2"/>
    </w:rPr>
  </w:style>
  <w:style w:type="paragraph" w:customStyle="1" w:styleId="berschrift">
    <w:name w:val="Überschrift"/>
    <w:basedOn w:val="Normal"/>
    <w:next w:val="Normal"/>
    <w:rsid w:val="00DE73EE"/>
    <w:rPr>
      <w:b/>
    </w:rPr>
  </w:style>
  <w:style w:type="paragraph" w:styleId="Textonotapie">
    <w:name w:val="footnote text"/>
    <w:basedOn w:val="Normal"/>
    <w:link w:val="TextonotapieCar"/>
    <w:semiHidden/>
    <w:rsid w:val="00DE73EE"/>
    <w:rPr>
      <w:sz w:val="16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DE73EE"/>
    <w:rPr>
      <w:rFonts w:ascii="Times New Roman" w:eastAsia="Times New Roman" w:hAnsi="Times New Roman" w:cs="Times New Roman"/>
      <w:sz w:val="16"/>
      <w:lang w:val="de-CH" w:eastAsia="de-CH"/>
    </w:rPr>
  </w:style>
  <w:style w:type="paragraph" w:styleId="TDC7">
    <w:name w:val="toc 7"/>
    <w:basedOn w:val="Normal"/>
    <w:next w:val="Normal"/>
    <w:autoRedefine/>
    <w:semiHidden/>
    <w:rsid w:val="00DE73EE"/>
    <w:pPr>
      <w:ind w:left="1260"/>
    </w:pPr>
    <w:rPr>
      <w:rFonts w:ascii="Times" w:hAnsi="Times"/>
    </w:rPr>
  </w:style>
  <w:style w:type="paragraph" w:styleId="TDC1">
    <w:name w:val="toc 1"/>
    <w:basedOn w:val="Normal"/>
    <w:next w:val="Normal"/>
    <w:autoRedefine/>
    <w:uiPriority w:val="39"/>
    <w:qFormat/>
    <w:rsid w:val="00DE73EE"/>
    <w:pPr>
      <w:tabs>
        <w:tab w:val="left" w:pos="630"/>
        <w:tab w:val="left" w:pos="1470"/>
        <w:tab w:val="right" w:leader="dot" w:pos="8794"/>
      </w:tabs>
    </w:pPr>
    <w:rPr>
      <w:b/>
      <w:noProof/>
      <w:lang w:val="fr-CH"/>
    </w:rPr>
  </w:style>
  <w:style w:type="paragraph" w:styleId="TDC2">
    <w:name w:val="toc 2"/>
    <w:basedOn w:val="Normal"/>
    <w:next w:val="Normal"/>
    <w:autoRedefine/>
    <w:uiPriority w:val="39"/>
    <w:qFormat/>
    <w:rsid w:val="00DE73EE"/>
    <w:pPr>
      <w:tabs>
        <w:tab w:val="left" w:pos="630"/>
        <w:tab w:val="right" w:leader="dot" w:pos="8794"/>
      </w:tabs>
    </w:pPr>
  </w:style>
  <w:style w:type="paragraph" w:styleId="TDC3">
    <w:name w:val="toc 3"/>
    <w:basedOn w:val="Normal"/>
    <w:next w:val="Normal"/>
    <w:autoRedefine/>
    <w:uiPriority w:val="39"/>
    <w:semiHidden/>
    <w:qFormat/>
    <w:rsid w:val="00DE73EE"/>
    <w:pPr>
      <w:tabs>
        <w:tab w:val="left" w:pos="629"/>
        <w:tab w:val="left" w:pos="840"/>
        <w:tab w:val="right" w:leader="dot" w:pos="8794"/>
      </w:tabs>
    </w:pPr>
  </w:style>
  <w:style w:type="paragraph" w:styleId="TDC4">
    <w:name w:val="toc 4"/>
    <w:basedOn w:val="Normal"/>
    <w:next w:val="Normal"/>
    <w:autoRedefine/>
    <w:semiHidden/>
    <w:rsid w:val="00DE73EE"/>
    <w:pPr>
      <w:ind w:left="630"/>
    </w:pPr>
    <w:rPr>
      <w:rFonts w:ascii="Times" w:hAnsi="Times"/>
    </w:rPr>
  </w:style>
  <w:style w:type="paragraph" w:styleId="TDC5">
    <w:name w:val="toc 5"/>
    <w:basedOn w:val="Normal"/>
    <w:next w:val="Normal"/>
    <w:autoRedefine/>
    <w:semiHidden/>
    <w:rsid w:val="00DE73EE"/>
    <w:pPr>
      <w:ind w:left="840"/>
    </w:pPr>
    <w:rPr>
      <w:rFonts w:ascii="Times" w:hAnsi="Times"/>
    </w:rPr>
  </w:style>
  <w:style w:type="paragraph" w:styleId="TDC6">
    <w:name w:val="toc 6"/>
    <w:basedOn w:val="Normal"/>
    <w:next w:val="Normal"/>
    <w:autoRedefine/>
    <w:semiHidden/>
    <w:rsid w:val="00DE73EE"/>
    <w:pPr>
      <w:ind w:left="1050"/>
    </w:pPr>
    <w:rPr>
      <w:rFonts w:ascii="Times" w:hAnsi="Times"/>
    </w:rPr>
  </w:style>
  <w:style w:type="paragraph" w:styleId="TDC8">
    <w:name w:val="toc 8"/>
    <w:basedOn w:val="Normal"/>
    <w:next w:val="Normal"/>
    <w:autoRedefine/>
    <w:semiHidden/>
    <w:rsid w:val="00DE73EE"/>
    <w:pPr>
      <w:ind w:left="1470"/>
    </w:pPr>
    <w:rPr>
      <w:rFonts w:ascii="Times" w:hAnsi="Times"/>
    </w:rPr>
  </w:style>
  <w:style w:type="paragraph" w:styleId="TDC9">
    <w:name w:val="toc 9"/>
    <w:basedOn w:val="Normal"/>
    <w:next w:val="Normal"/>
    <w:autoRedefine/>
    <w:semiHidden/>
    <w:rsid w:val="00DE73EE"/>
    <w:pPr>
      <w:ind w:left="1680"/>
    </w:pPr>
    <w:rPr>
      <w:rFonts w:ascii="Times" w:hAnsi="Times"/>
    </w:rPr>
  </w:style>
  <w:style w:type="paragraph" w:styleId="ndice1">
    <w:name w:val="index 1"/>
    <w:basedOn w:val="Normal"/>
    <w:next w:val="Normal"/>
    <w:autoRedefine/>
    <w:semiHidden/>
    <w:rsid w:val="00DE73EE"/>
    <w:pPr>
      <w:ind w:left="210" w:hanging="210"/>
    </w:pPr>
  </w:style>
  <w:style w:type="character" w:styleId="Refdenotaalpie">
    <w:name w:val="footnote reference"/>
    <w:basedOn w:val="Fuentedeprrafopredeter"/>
    <w:semiHidden/>
    <w:rsid w:val="00DE73EE"/>
    <w:rPr>
      <w:vertAlign w:val="superscript"/>
    </w:rPr>
  </w:style>
  <w:style w:type="numbering" w:customStyle="1" w:styleId="NummerierteListe">
    <w:name w:val="Nummerierte Liste"/>
    <w:basedOn w:val="Sinlista"/>
    <w:rsid w:val="00DE73EE"/>
    <w:pPr>
      <w:numPr>
        <w:numId w:val="2"/>
      </w:numPr>
    </w:pPr>
  </w:style>
  <w:style w:type="paragraph" w:styleId="Mapadeldocumento">
    <w:name w:val="Document Map"/>
    <w:basedOn w:val="Normal"/>
    <w:link w:val="MapadeldocumentoCar"/>
    <w:semiHidden/>
    <w:rsid w:val="00DE73EE"/>
    <w:pPr>
      <w:shd w:val="clear" w:color="auto" w:fill="000080"/>
    </w:pPr>
    <w:rPr>
      <w:rFonts w:ascii="Tahoma" w:hAnsi="Tahoma" w:cs="Tahoma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DE73EE"/>
    <w:rPr>
      <w:rFonts w:ascii="Tahoma" w:eastAsia="Times New Roman" w:hAnsi="Tahoma" w:cs="Tahoma"/>
      <w:sz w:val="21"/>
      <w:szCs w:val="21"/>
      <w:shd w:val="clear" w:color="auto" w:fill="000080"/>
      <w:lang w:val="de-CH" w:eastAsia="de-CH"/>
    </w:rPr>
  </w:style>
  <w:style w:type="paragraph" w:styleId="ndice4">
    <w:name w:val="index 4"/>
    <w:basedOn w:val="Normal"/>
    <w:next w:val="Normal"/>
    <w:autoRedefine/>
    <w:semiHidden/>
    <w:rsid w:val="00DE73EE"/>
    <w:pPr>
      <w:ind w:left="840" w:hanging="210"/>
    </w:pPr>
  </w:style>
  <w:style w:type="numbering" w:customStyle="1" w:styleId="Aufzhlung">
    <w:name w:val="Aufzählung"/>
    <w:basedOn w:val="Sinlista"/>
    <w:rsid w:val="00DE73EE"/>
    <w:pPr>
      <w:numPr>
        <w:numId w:val="3"/>
      </w:numPr>
    </w:pPr>
  </w:style>
  <w:style w:type="paragraph" w:customStyle="1" w:styleId="Formatvorlage1">
    <w:name w:val="Formatvorlage1"/>
    <w:basedOn w:val="Ttulo1"/>
    <w:autoRedefine/>
    <w:rsid w:val="00DE73EE"/>
    <w:rPr>
      <w:sz w:val="28"/>
      <w:szCs w:val="28"/>
      <w:lang w:val="fr-CH"/>
    </w:rPr>
  </w:style>
  <w:style w:type="paragraph" w:customStyle="1" w:styleId="Listenabsatz1">
    <w:name w:val="Listenabsatz1"/>
    <w:basedOn w:val="Normal"/>
    <w:rsid w:val="00DE73E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de-DE" w:eastAsia="en-US"/>
    </w:rPr>
  </w:style>
  <w:style w:type="paragraph" w:styleId="Textoindependiente">
    <w:name w:val="Body Text"/>
    <w:basedOn w:val="Normal"/>
    <w:link w:val="TextoindependienteCar"/>
    <w:semiHidden/>
    <w:rsid w:val="00DE73EE"/>
    <w:pPr>
      <w:spacing w:line="240" w:lineRule="auto"/>
    </w:pPr>
    <w:rPr>
      <w:rFonts w:ascii="Century Gothic" w:eastAsia="MS Gothic" w:hAnsi="Century Gothic" w:cs="Fixed Miriam Transparent"/>
      <w:i/>
      <w:iCs/>
      <w:sz w:val="24"/>
      <w:szCs w:val="24"/>
      <w:lang w:val="fr-FR" w:eastAsia="de-DE" w:bidi="he-IL"/>
    </w:rPr>
  </w:style>
  <w:style w:type="character" w:customStyle="1" w:styleId="TextkrperZeichen">
    <w:name w:val="Textkörper Zeichen"/>
    <w:basedOn w:val="Fuentedeprrafopredeter"/>
    <w:uiPriority w:val="99"/>
    <w:semiHidden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DE73EE"/>
    <w:rPr>
      <w:rFonts w:ascii="Century Gothic" w:eastAsia="MS Gothic" w:hAnsi="Century Gothic" w:cs="Fixed Miriam Transparent"/>
      <w:i/>
      <w:iCs/>
      <w:sz w:val="24"/>
      <w:szCs w:val="24"/>
      <w:lang w:val="fr-FR" w:eastAsia="de-DE" w:bidi="he-IL"/>
    </w:rPr>
  </w:style>
  <w:style w:type="paragraph" w:styleId="Textodebloque">
    <w:name w:val="Block Text"/>
    <w:basedOn w:val="Normal"/>
    <w:rsid w:val="00DE73EE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0" w:color="auto"/>
      </w:pBdr>
      <w:overflowPunct w:val="0"/>
      <w:autoSpaceDE w:val="0"/>
      <w:autoSpaceDN w:val="0"/>
      <w:adjustRightInd w:val="0"/>
      <w:spacing w:line="240" w:lineRule="auto"/>
      <w:ind w:left="525" w:right="7"/>
      <w:textAlignment w:val="baseline"/>
    </w:pPr>
    <w:rPr>
      <w:rFonts w:ascii="Century Gothic" w:hAnsi="Century Gothic"/>
      <w:sz w:val="18"/>
      <w:szCs w:val="20"/>
      <w:lang w:val="fr-CH" w:eastAsia="de-DE"/>
    </w:rPr>
  </w:style>
  <w:style w:type="character" w:styleId="Textoennegrita">
    <w:name w:val="Strong"/>
    <w:basedOn w:val="Fuentedeprrafopredeter"/>
    <w:qFormat/>
    <w:rsid w:val="00DE73EE"/>
    <w:rPr>
      <w:b/>
      <w:bCs/>
    </w:rPr>
  </w:style>
  <w:style w:type="paragraph" w:styleId="NormalWeb">
    <w:name w:val="Normal (Web)"/>
    <w:basedOn w:val="Normal"/>
    <w:uiPriority w:val="99"/>
    <w:rsid w:val="00DE73EE"/>
    <w:pPr>
      <w:spacing w:before="100" w:beforeAutospacing="1" w:after="100" w:afterAutospacing="1" w:line="240" w:lineRule="auto"/>
    </w:pPr>
    <w:rPr>
      <w:color w:val="008000"/>
      <w:sz w:val="24"/>
      <w:szCs w:val="24"/>
      <w:lang w:eastAsia="de-DE"/>
    </w:rPr>
  </w:style>
  <w:style w:type="paragraph" w:styleId="Textoindependiente2">
    <w:name w:val="Body Text 2"/>
    <w:basedOn w:val="Normal"/>
    <w:link w:val="Textoindependiente2Car"/>
    <w:rsid w:val="00DE73E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paragraph" w:styleId="Prrafodelista">
    <w:name w:val="List Paragraph"/>
    <w:basedOn w:val="Normal"/>
    <w:qFormat/>
    <w:rsid w:val="00DE73EE"/>
    <w:pPr>
      <w:spacing w:after="200" w:line="276" w:lineRule="auto"/>
      <w:ind w:left="708"/>
    </w:pPr>
    <w:rPr>
      <w:rFonts w:ascii="Calibri" w:eastAsia="Calibri" w:hAnsi="Calibri"/>
      <w:sz w:val="22"/>
      <w:szCs w:val="22"/>
      <w:lang w:val="de-DE" w:eastAsia="en-US"/>
    </w:rPr>
  </w:style>
  <w:style w:type="character" w:customStyle="1" w:styleId="mw-headline">
    <w:name w:val="mw-headline"/>
    <w:basedOn w:val="Fuentedeprrafopredeter"/>
    <w:rsid w:val="00DE73EE"/>
  </w:style>
  <w:style w:type="paragraph" w:styleId="Ttulo">
    <w:name w:val="Title"/>
    <w:basedOn w:val="Normal"/>
    <w:link w:val="TtuloCar"/>
    <w:qFormat/>
    <w:rsid w:val="00DE73EE"/>
    <w:pPr>
      <w:spacing w:line="240" w:lineRule="auto"/>
      <w:jc w:val="center"/>
    </w:pPr>
    <w:rPr>
      <w:rFonts w:ascii="Georgia" w:hAnsi="Georgia"/>
      <w:b/>
      <w:bCs/>
      <w:sz w:val="22"/>
      <w:szCs w:val="24"/>
      <w:lang w:val="fr-CH" w:eastAsia="de-DE"/>
    </w:rPr>
  </w:style>
  <w:style w:type="character" w:customStyle="1" w:styleId="TtuloCar">
    <w:name w:val="Título Car"/>
    <w:basedOn w:val="Fuentedeprrafopredeter"/>
    <w:link w:val="Ttulo"/>
    <w:rsid w:val="00DE73EE"/>
    <w:rPr>
      <w:rFonts w:ascii="Georgia" w:eastAsia="Times New Roman" w:hAnsi="Georgia" w:cs="Times New Roman"/>
      <w:b/>
      <w:bCs/>
      <w:sz w:val="22"/>
      <w:szCs w:val="24"/>
      <w:lang w:val="fr-CH" w:eastAsia="de-DE"/>
    </w:rPr>
  </w:style>
  <w:style w:type="paragraph" w:styleId="Textoindependiente3">
    <w:name w:val="Body Text 3"/>
    <w:basedOn w:val="Normal"/>
    <w:link w:val="Textoindependiente3Car"/>
    <w:rsid w:val="00DE73EE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E73EE"/>
    <w:rPr>
      <w:rFonts w:ascii="Times New Roman" w:eastAsia="Times New Roman" w:hAnsi="Times New Roman" w:cs="Times New Roman"/>
      <w:sz w:val="16"/>
      <w:szCs w:val="16"/>
      <w:lang w:val="de-CH" w:eastAsia="de-CH"/>
    </w:rPr>
  </w:style>
  <w:style w:type="paragraph" w:customStyle="1" w:styleId="berschrift13">
    <w:name w:val="Überschrift 13"/>
    <w:basedOn w:val="Normal"/>
    <w:rsid w:val="00DE73EE"/>
    <w:pPr>
      <w:spacing w:after="75" w:line="240" w:lineRule="auto"/>
      <w:outlineLvl w:val="1"/>
    </w:pPr>
    <w:rPr>
      <w:rFonts w:ascii="Trebuchet MS" w:hAnsi="Trebuchet MS"/>
      <w:b/>
      <w:bCs/>
      <w:color w:val="003366"/>
      <w:kern w:val="36"/>
      <w:sz w:val="27"/>
      <w:szCs w:val="27"/>
    </w:rPr>
  </w:style>
  <w:style w:type="paragraph" w:customStyle="1" w:styleId="StandardWeb9">
    <w:name w:val="Standard (Web)9"/>
    <w:basedOn w:val="Normal"/>
    <w:rsid w:val="00DE73EE"/>
    <w:pPr>
      <w:spacing w:before="225" w:after="75" w:line="240" w:lineRule="auto"/>
    </w:pPr>
    <w:rPr>
      <w:rFonts w:ascii="Arial" w:hAnsi="Arial" w:cs="Arial"/>
      <w:sz w:val="20"/>
      <w:szCs w:val="20"/>
    </w:rPr>
  </w:style>
  <w:style w:type="character" w:customStyle="1" w:styleId="auteur">
    <w:name w:val="auteur"/>
    <w:basedOn w:val="Fuentedeprrafopredeter"/>
    <w:rsid w:val="00DE73EE"/>
  </w:style>
  <w:style w:type="character" w:customStyle="1" w:styleId="Hyperlink17">
    <w:name w:val="Hyperlink17"/>
    <w:basedOn w:val="Fuentedeprrafopredeter"/>
    <w:rsid w:val="00DE73EE"/>
    <w:rPr>
      <w:b/>
      <w:bCs/>
      <w:strike w:val="0"/>
      <w:dstrike w:val="0"/>
      <w:color w:val="000000"/>
      <w:u w:val="none"/>
      <w:effect w:val="none"/>
    </w:rPr>
  </w:style>
  <w:style w:type="paragraph" w:styleId="TtulodeTDC">
    <w:name w:val="TOC Heading"/>
    <w:basedOn w:val="Ttulo1"/>
    <w:next w:val="Normal"/>
    <w:uiPriority w:val="39"/>
    <w:qFormat/>
    <w:rsid w:val="00DE73EE"/>
    <w:pPr>
      <w:widowControl/>
      <w:numPr>
        <w:numId w:val="0"/>
      </w:numPr>
      <w:spacing w:before="480" w:line="276" w:lineRule="auto"/>
      <w:outlineLvl w:val="9"/>
    </w:pPr>
    <w:rPr>
      <w:rFonts w:ascii="Cambria" w:hAnsi="Cambria" w:cs="Times New Roman"/>
      <w:color w:val="365F91"/>
      <w:sz w:val="28"/>
      <w:szCs w:val="28"/>
      <w:lang w:val="de-DE" w:eastAsia="en-US"/>
    </w:rPr>
  </w:style>
  <w:style w:type="paragraph" w:customStyle="1" w:styleId="Formatvorlage2">
    <w:name w:val="Formatvorlage2"/>
    <w:basedOn w:val="Ttulo1"/>
    <w:link w:val="Formatvorlage2Zchn"/>
    <w:qFormat/>
    <w:rsid w:val="00DE73EE"/>
    <w:pPr>
      <w:numPr>
        <w:numId w:val="0"/>
      </w:numPr>
    </w:pPr>
    <w:rPr>
      <w:sz w:val="28"/>
      <w:szCs w:val="28"/>
      <w:lang w:val="fr-CH"/>
    </w:rPr>
  </w:style>
  <w:style w:type="character" w:customStyle="1" w:styleId="Ttulo1Car">
    <w:name w:val="Título 1 Car"/>
    <w:basedOn w:val="Fuentedeprrafopredeter"/>
    <w:link w:val="Ttulo1"/>
    <w:rsid w:val="00DE73EE"/>
    <w:rPr>
      <w:rFonts w:ascii="Times New Roman" w:eastAsia="Times New Roman" w:hAnsi="Times New Roman" w:cs="Arial"/>
      <w:b/>
      <w:bCs/>
      <w:sz w:val="21"/>
      <w:szCs w:val="21"/>
      <w:lang w:val="de-CH" w:eastAsia="de-CH"/>
    </w:rPr>
  </w:style>
  <w:style w:type="character" w:customStyle="1" w:styleId="Formatvorlage2Zchn">
    <w:name w:val="Formatvorlage2 Zchn"/>
    <w:basedOn w:val="Ttulo1Car"/>
    <w:link w:val="Formatvorlage2"/>
    <w:rsid w:val="00DE73EE"/>
    <w:rPr>
      <w:rFonts w:ascii="Times New Roman" w:eastAsia="Times New Roman" w:hAnsi="Times New Roman" w:cs="Arial"/>
      <w:b/>
      <w:bCs/>
      <w:sz w:val="28"/>
      <w:szCs w:val="28"/>
      <w:lang w:val="fr-CH" w:eastAsia="de-CH"/>
    </w:rPr>
  </w:style>
  <w:style w:type="character" w:styleId="Hipervnculo">
    <w:name w:val="Hyperlink"/>
    <w:basedOn w:val="Fuentedeprrafopredeter"/>
    <w:uiPriority w:val="99"/>
    <w:semiHidden/>
    <w:unhideWhenUsed/>
    <w:rsid w:val="00DE73E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DE73E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DE73E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  <w:style w:type="character" w:styleId="Hipervnculovisitado">
    <w:name w:val="FollowedHyperlink"/>
    <w:basedOn w:val="Fuentedeprrafopredeter"/>
    <w:uiPriority w:val="99"/>
    <w:semiHidden/>
    <w:unhideWhenUsed/>
    <w:rsid w:val="00DE73EE"/>
    <w:rPr>
      <w:color w:val="800080" w:themeColor="followedHyperlink"/>
      <w:u w:val="single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DE73E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DE73EE"/>
    <w:rPr>
      <w:rFonts w:ascii="Times New Roman" w:eastAsia="Times New Roman" w:hAnsi="Times New Roman" w:cs="Times New Roman"/>
      <w:sz w:val="21"/>
      <w:szCs w:val="21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USER</cp:lastModifiedBy>
  <cp:revision>7</cp:revision>
  <dcterms:created xsi:type="dcterms:W3CDTF">2014-12-09T11:28:00Z</dcterms:created>
  <dcterms:modified xsi:type="dcterms:W3CDTF">2016-11-02T20:38:00Z</dcterms:modified>
</cp:coreProperties>
</file>